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C6767" w14:textId="77777777" w:rsidR="00DB4FC5" w:rsidRPr="00425CFE" w:rsidRDefault="00DB4FC5" w:rsidP="00DB4FC5">
      <w:pPr>
        <w:widowControl w:val="0"/>
        <w:autoSpaceDE w:val="0"/>
        <w:autoSpaceDN w:val="0"/>
        <w:adjustRightInd w:val="0"/>
        <w:rPr>
          <w:rFonts w:ascii="Times New Roman" w:hAnsi="Times New Roman" w:cs="Times New Roman"/>
          <w:sz w:val="2"/>
          <w:szCs w:val="2"/>
          <w:lang w:val="en-US"/>
        </w:rPr>
      </w:pPr>
    </w:p>
    <w:p w14:paraId="5A17B049" w14:textId="77777777" w:rsidR="00DB4FC5" w:rsidRPr="00425CFE" w:rsidRDefault="00DB4FC5" w:rsidP="00DB4FC5">
      <w:pPr>
        <w:widowControl w:val="0"/>
        <w:autoSpaceDE w:val="0"/>
        <w:autoSpaceDN w:val="0"/>
        <w:adjustRightInd w:val="0"/>
        <w:rPr>
          <w:rFonts w:ascii="Times New Roman" w:hAnsi="Times New Roman" w:cs="Times New Roman"/>
          <w:sz w:val="2"/>
          <w:szCs w:val="2"/>
          <w:lang w:val="en-US"/>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C1401C" w:rsidRPr="00425CFE" w14:paraId="74901393" w14:textId="77777777" w:rsidTr="00F45B51">
        <w:tc>
          <w:tcPr>
            <w:tcW w:w="988" w:type="dxa"/>
            <w:tcBorders>
              <w:top w:val="nil"/>
              <w:left w:val="nil"/>
              <w:bottom w:val="double" w:sz="4" w:space="0" w:color="auto"/>
            </w:tcBorders>
            <w:shd w:val="clear" w:color="auto" w:fill="auto"/>
          </w:tcPr>
          <w:p w14:paraId="59D2C080" w14:textId="77777777" w:rsidR="00C1401C" w:rsidRPr="00425CFE" w:rsidRDefault="00C1401C" w:rsidP="00F45B51">
            <w:pPr>
              <w:spacing w:after="100"/>
              <w:rPr>
                <w:rFonts w:ascii="Times New Roman" w:hAnsi="Times New Roman" w:cs="Times New Roman"/>
                <w:b/>
                <w:bCs/>
                <w:i/>
                <w:sz w:val="20"/>
                <w:szCs w:val="20"/>
                <w:lang w:eastAsia="fr-CA"/>
              </w:rPr>
            </w:pPr>
            <w:r w:rsidRPr="00425CFE">
              <w:rPr>
                <w:rFonts w:ascii="Times New Roman"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14:paraId="052FE27E" w14:textId="77777777" w:rsidR="00C1401C" w:rsidRPr="00425CFE" w:rsidRDefault="00C1401C" w:rsidP="00F45B51">
            <w:pPr>
              <w:spacing w:after="100"/>
              <w:rPr>
                <w:rFonts w:ascii="Times New Roman" w:hAnsi="Times New Roman" w:cs="Times New Roman"/>
                <w:b/>
                <w:bCs/>
                <w:i/>
                <w:sz w:val="20"/>
                <w:szCs w:val="20"/>
                <w:lang w:eastAsia="fr-CA"/>
              </w:rPr>
            </w:pPr>
            <w:r w:rsidRPr="00425CFE">
              <w:rPr>
                <w:rFonts w:ascii="Times New Roman"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14:paraId="1910B625" w14:textId="77777777" w:rsidR="00C1401C" w:rsidRPr="00425CFE" w:rsidRDefault="00C1401C" w:rsidP="00F45B51">
            <w:pPr>
              <w:spacing w:after="100"/>
              <w:rPr>
                <w:rFonts w:ascii="Times New Roman" w:hAnsi="Times New Roman" w:cs="Times New Roman"/>
                <w:b/>
                <w:bCs/>
                <w:i/>
                <w:sz w:val="20"/>
                <w:szCs w:val="20"/>
                <w:lang w:eastAsia="fr-CA"/>
              </w:rPr>
            </w:pPr>
            <w:r w:rsidRPr="00425CFE">
              <w:rPr>
                <w:rFonts w:ascii="Times New Roman" w:hAnsi="Times New Roman" w:cs="Times New Roman"/>
                <w:b/>
                <w:bCs/>
                <w:i/>
                <w:sz w:val="20"/>
                <w:szCs w:val="20"/>
                <w:lang w:eastAsia="fr-CA"/>
              </w:rPr>
              <w:t>Session</w:t>
            </w:r>
          </w:p>
        </w:tc>
        <w:tc>
          <w:tcPr>
            <w:tcW w:w="1370" w:type="dxa"/>
            <w:tcBorders>
              <w:top w:val="nil"/>
              <w:bottom w:val="double" w:sz="4" w:space="0" w:color="auto"/>
            </w:tcBorders>
            <w:shd w:val="clear" w:color="auto" w:fill="auto"/>
          </w:tcPr>
          <w:p w14:paraId="31287006" w14:textId="77777777" w:rsidR="00C1401C" w:rsidRPr="00425CFE" w:rsidRDefault="00C1401C" w:rsidP="00F45B51">
            <w:pPr>
              <w:spacing w:after="100"/>
              <w:rPr>
                <w:rFonts w:ascii="Times New Roman" w:hAnsi="Times New Roman" w:cs="Times New Roman"/>
                <w:b/>
                <w:bCs/>
                <w:i/>
                <w:sz w:val="20"/>
                <w:szCs w:val="20"/>
                <w:lang w:eastAsia="fr-CA"/>
              </w:rPr>
            </w:pPr>
            <w:r w:rsidRPr="00425CFE">
              <w:rPr>
                <w:rFonts w:ascii="Times New Roman" w:hAnsi="Times New Roman" w:cs="Times New Roman"/>
                <w:b/>
                <w:bCs/>
                <w:i/>
                <w:sz w:val="20"/>
                <w:szCs w:val="20"/>
                <w:lang w:eastAsia="fr-CA"/>
              </w:rPr>
              <w:t>Type de discours</w:t>
            </w:r>
          </w:p>
        </w:tc>
        <w:tc>
          <w:tcPr>
            <w:tcW w:w="910" w:type="dxa"/>
            <w:tcBorders>
              <w:top w:val="nil"/>
              <w:bottom w:val="double" w:sz="4" w:space="0" w:color="auto"/>
            </w:tcBorders>
            <w:shd w:val="clear" w:color="auto" w:fill="auto"/>
          </w:tcPr>
          <w:p w14:paraId="775E7410" w14:textId="77777777" w:rsidR="00C1401C" w:rsidRPr="00425CFE" w:rsidRDefault="00C1401C" w:rsidP="00F45B51">
            <w:pPr>
              <w:spacing w:after="100"/>
              <w:rPr>
                <w:rFonts w:ascii="Times New Roman" w:hAnsi="Times New Roman" w:cs="Times New Roman"/>
                <w:b/>
                <w:bCs/>
                <w:i/>
                <w:sz w:val="20"/>
                <w:szCs w:val="20"/>
                <w:lang w:eastAsia="fr-CA"/>
              </w:rPr>
            </w:pPr>
            <w:r w:rsidRPr="00425CFE">
              <w:rPr>
                <w:rFonts w:ascii="Times New Roman" w:hAnsi="Times New Roman" w:cs="Times New Roman"/>
                <w:b/>
                <w:bCs/>
                <w:i/>
                <w:sz w:val="20"/>
                <w:szCs w:val="20"/>
                <w:lang w:eastAsia="fr-CA"/>
              </w:rPr>
              <w:t>Date du discours</w:t>
            </w:r>
          </w:p>
        </w:tc>
        <w:tc>
          <w:tcPr>
            <w:tcW w:w="1216" w:type="dxa"/>
            <w:tcBorders>
              <w:top w:val="nil"/>
              <w:bottom w:val="double" w:sz="4" w:space="0" w:color="auto"/>
            </w:tcBorders>
            <w:shd w:val="clear" w:color="auto" w:fill="auto"/>
          </w:tcPr>
          <w:p w14:paraId="7D977A80" w14:textId="77777777" w:rsidR="00C1401C" w:rsidRPr="00425CFE" w:rsidRDefault="00C1401C" w:rsidP="00F45B51">
            <w:pPr>
              <w:spacing w:after="100"/>
              <w:rPr>
                <w:rFonts w:ascii="Times New Roman" w:hAnsi="Times New Roman" w:cs="Times New Roman"/>
                <w:b/>
                <w:bCs/>
                <w:i/>
                <w:sz w:val="20"/>
                <w:szCs w:val="20"/>
                <w:lang w:eastAsia="fr-CA"/>
              </w:rPr>
            </w:pPr>
            <w:r w:rsidRPr="00425CFE">
              <w:rPr>
                <w:rFonts w:ascii="Times New Roman"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14:paraId="374387E5" w14:textId="77777777" w:rsidR="00C1401C" w:rsidRPr="00425CFE" w:rsidRDefault="00C1401C" w:rsidP="00F45B51">
            <w:pPr>
              <w:spacing w:after="100"/>
              <w:rPr>
                <w:rFonts w:ascii="Times New Roman" w:hAnsi="Times New Roman" w:cs="Times New Roman"/>
                <w:b/>
                <w:bCs/>
                <w:i/>
                <w:sz w:val="20"/>
                <w:szCs w:val="20"/>
                <w:lang w:eastAsia="fr-CA"/>
              </w:rPr>
            </w:pPr>
            <w:r w:rsidRPr="00425CFE">
              <w:rPr>
                <w:rFonts w:ascii="Times New Roman" w:hAnsi="Times New Roman" w:cs="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14:paraId="34C13EB9" w14:textId="77777777" w:rsidR="00C1401C" w:rsidRPr="00425CFE" w:rsidRDefault="00C1401C" w:rsidP="00F45B51">
            <w:pPr>
              <w:spacing w:after="100"/>
              <w:rPr>
                <w:rFonts w:ascii="Times New Roman" w:hAnsi="Times New Roman" w:cs="Times New Roman"/>
                <w:b/>
                <w:bCs/>
                <w:i/>
                <w:sz w:val="20"/>
                <w:szCs w:val="20"/>
                <w:lang w:eastAsia="fr-CA"/>
              </w:rPr>
            </w:pPr>
            <w:r w:rsidRPr="00425CFE">
              <w:rPr>
                <w:rFonts w:ascii="Times New Roman" w:hAnsi="Times New Roman" w:cs="Times New Roman"/>
                <w:b/>
                <w:bCs/>
                <w:i/>
                <w:sz w:val="20"/>
                <w:szCs w:val="20"/>
                <w:lang w:eastAsia="fr-CA"/>
              </w:rPr>
              <w:t>Parti politique</w:t>
            </w:r>
          </w:p>
        </w:tc>
      </w:tr>
      <w:tr w:rsidR="00C1401C" w:rsidRPr="00425CFE" w14:paraId="47E0E51F" w14:textId="77777777" w:rsidTr="00F45B51">
        <w:tc>
          <w:tcPr>
            <w:tcW w:w="988" w:type="dxa"/>
            <w:tcBorders>
              <w:top w:val="double" w:sz="4" w:space="0" w:color="auto"/>
              <w:left w:val="nil"/>
              <w:bottom w:val="single" w:sz="4" w:space="0" w:color="auto"/>
            </w:tcBorders>
            <w:shd w:val="clear" w:color="auto" w:fill="auto"/>
          </w:tcPr>
          <w:p w14:paraId="564BDC79" w14:textId="77777777" w:rsidR="00C1401C" w:rsidRPr="00425CFE" w:rsidRDefault="00C1401C" w:rsidP="00F45B51">
            <w:pPr>
              <w:spacing w:after="100"/>
              <w:rPr>
                <w:rFonts w:ascii="Times New Roman" w:hAnsi="Times New Roman" w:cs="Times New Roman"/>
                <w:bCs/>
                <w:sz w:val="20"/>
                <w:szCs w:val="20"/>
                <w:lang w:eastAsia="fr-CA"/>
              </w:rPr>
            </w:pPr>
            <w:r w:rsidRPr="00425CFE">
              <w:rPr>
                <w:rFonts w:ascii="Times New Roman" w:hAnsi="Times New Roman" w:cs="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14:paraId="3755E15A" w14:textId="77777777" w:rsidR="00C1401C" w:rsidRPr="00425CFE" w:rsidRDefault="00C1401C" w:rsidP="00F45B51">
            <w:pPr>
              <w:spacing w:after="100"/>
              <w:rPr>
                <w:rFonts w:ascii="Times New Roman" w:hAnsi="Times New Roman" w:cs="Times New Roman"/>
                <w:bCs/>
                <w:sz w:val="20"/>
                <w:szCs w:val="20"/>
                <w:lang w:eastAsia="fr-CA"/>
              </w:rPr>
            </w:pPr>
            <w:r w:rsidRPr="00425CFE">
              <w:rPr>
                <w:rFonts w:ascii="Times New Roman" w:hAnsi="Times New Roman" w:cs="Times New Roman"/>
                <w:bCs/>
                <w:sz w:val="20"/>
                <w:szCs w:val="20"/>
                <w:lang w:eastAsia="fr-CA"/>
              </w:rPr>
              <w:t>39</w:t>
            </w:r>
            <w:r w:rsidRPr="00425CFE">
              <w:rPr>
                <w:rFonts w:ascii="Times New Roman" w:hAnsi="Times New Roman" w:cs="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74B319E6" w14:textId="77777777" w:rsidR="00C1401C" w:rsidRPr="00425CFE" w:rsidRDefault="00C1401C" w:rsidP="00F45B51">
            <w:pPr>
              <w:spacing w:after="100"/>
              <w:rPr>
                <w:rFonts w:ascii="Times New Roman" w:hAnsi="Times New Roman" w:cs="Times New Roman"/>
                <w:bCs/>
                <w:sz w:val="20"/>
                <w:szCs w:val="20"/>
                <w:lang w:eastAsia="fr-CA"/>
              </w:rPr>
            </w:pPr>
            <w:r w:rsidRPr="00425CFE">
              <w:rPr>
                <w:rFonts w:ascii="Times New Roman" w:hAnsi="Times New Roman" w:cs="Times New Roman"/>
                <w:bCs/>
                <w:sz w:val="20"/>
                <w:szCs w:val="20"/>
                <w:lang w:eastAsia="fr-CA"/>
              </w:rPr>
              <w:t>2</w:t>
            </w:r>
            <w:r w:rsidRPr="00425CFE">
              <w:rPr>
                <w:rFonts w:ascii="Times New Roman" w:hAnsi="Times New Roman" w:cs="Times New Roman"/>
                <w:bCs/>
                <w:sz w:val="20"/>
                <w:szCs w:val="20"/>
                <w:vertAlign w:val="superscript"/>
                <w:lang w:eastAsia="fr-CA"/>
              </w:rPr>
              <w:t>e</w:t>
            </w:r>
            <w:r w:rsidRPr="00425CFE">
              <w:rPr>
                <w:rFonts w:ascii="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15F59574" w14:textId="77777777" w:rsidR="00C1401C" w:rsidRPr="00425CFE" w:rsidRDefault="00C1401C" w:rsidP="00F45B51">
            <w:pPr>
              <w:spacing w:after="100"/>
              <w:rPr>
                <w:rFonts w:ascii="Times New Roman" w:hAnsi="Times New Roman" w:cs="Times New Roman"/>
                <w:bCs/>
                <w:sz w:val="20"/>
                <w:szCs w:val="20"/>
                <w:lang w:eastAsia="fr-CA"/>
              </w:rPr>
            </w:pPr>
            <w:r w:rsidRPr="00425CFE">
              <w:rPr>
                <w:rFonts w:ascii="Times New Roman" w:hAnsi="Times New Roman" w:cs="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14:paraId="0973313A" w14:textId="77777777" w:rsidR="00C1401C" w:rsidRPr="00425CFE" w:rsidRDefault="00C1401C" w:rsidP="00F45B51">
            <w:pPr>
              <w:spacing w:after="100"/>
              <w:rPr>
                <w:rFonts w:ascii="Times New Roman" w:hAnsi="Times New Roman" w:cs="Times New Roman"/>
                <w:bCs/>
                <w:sz w:val="20"/>
                <w:szCs w:val="20"/>
                <w:lang w:eastAsia="fr-CA"/>
              </w:rPr>
            </w:pPr>
            <w:r w:rsidRPr="00425CFE">
              <w:rPr>
                <w:rFonts w:ascii="Times New Roman" w:hAnsi="Times New Roman" w:cs="Times New Roman"/>
                <w:bCs/>
                <w:sz w:val="20"/>
                <w:szCs w:val="20"/>
                <w:lang w:eastAsia="fr-CA"/>
              </w:rPr>
              <w:t>3 mars 1983</w:t>
            </w:r>
          </w:p>
        </w:tc>
        <w:tc>
          <w:tcPr>
            <w:tcW w:w="1216" w:type="dxa"/>
            <w:tcBorders>
              <w:top w:val="double" w:sz="4" w:space="0" w:color="auto"/>
              <w:bottom w:val="single" w:sz="4" w:space="0" w:color="auto"/>
            </w:tcBorders>
            <w:shd w:val="clear" w:color="auto" w:fill="auto"/>
          </w:tcPr>
          <w:p w14:paraId="23342662" w14:textId="77777777" w:rsidR="00C1401C" w:rsidRPr="00425CFE" w:rsidRDefault="00C1401C" w:rsidP="00F45B51">
            <w:pPr>
              <w:spacing w:after="100"/>
              <w:rPr>
                <w:rFonts w:ascii="Times New Roman" w:hAnsi="Times New Roman" w:cs="Times New Roman"/>
                <w:bCs/>
                <w:sz w:val="20"/>
                <w:szCs w:val="20"/>
                <w:lang w:eastAsia="fr-CA"/>
              </w:rPr>
            </w:pPr>
            <w:r w:rsidRPr="00425CFE">
              <w:rPr>
                <w:rFonts w:ascii="Times New Roman" w:hAnsi="Times New Roman" w:cs="Times New Roman"/>
                <w:bCs/>
                <w:sz w:val="20"/>
                <w:szCs w:val="20"/>
                <w:lang w:eastAsia="fr-CA"/>
              </w:rPr>
              <w:t xml:space="preserve">William Anthony </w:t>
            </w:r>
            <w:proofErr w:type="spellStart"/>
            <w:r w:rsidRPr="00425CFE">
              <w:rPr>
                <w:rFonts w:ascii="Times New Roman" w:hAnsi="Times New Roman" w:cs="Times New Roman"/>
                <w:bCs/>
                <w:sz w:val="20"/>
                <w:szCs w:val="20"/>
                <w:lang w:eastAsia="fr-CA"/>
              </w:rPr>
              <w:t>Paddon</w:t>
            </w:r>
            <w:proofErr w:type="spellEnd"/>
          </w:p>
        </w:tc>
        <w:tc>
          <w:tcPr>
            <w:tcW w:w="1199" w:type="dxa"/>
            <w:tcBorders>
              <w:top w:val="double" w:sz="4" w:space="0" w:color="auto"/>
              <w:bottom w:val="single" w:sz="4" w:space="0" w:color="auto"/>
            </w:tcBorders>
            <w:shd w:val="clear" w:color="auto" w:fill="auto"/>
          </w:tcPr>
          <w:p w14:paraId="22B14CCE" w14:textId="77777777" w:rsidR="00C1401C" w:rsidRPr="00425CFE" w:rsidRDefault="00C1401C" w:rsidP="00F45B51">
            <w:pPr>
              <w:spacing w:after="100"/>
              <w:rPr>
                <w:rFonts w:ascii="Times New Roman" w:hAnsi="Times New Roman" w:cs="Times New Roman"/>
                <w:bCs/>
                <w:sz w:val="20"/>
                <w:szCs w:val="20"/>
                <w:lang w:eastAsia="fr-CA"/>
              </w:rPr>
            </w:pPr>
            <w:r w:rsidRPr="00425CFE">
              <w:rPr>
                <w:rFonts w:ascii="Times New Roman" w:hAnsi="Times New Roman" w:cs="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14:paraId="06DC2E17" w14:textId="77777777" w:rsidR="00C1401C" w:rsidRPr="00425CFE" w:rsidRDefault="00C1401C" w:rsidP="00F45B51">
            <w:pPr>
              <w:spacing w:after="100"/>
              <w:rPr>
                <w:rFonts w:ascii="Times New Roman" w:hAnsi="Times New Roman" w:cs="Times New Roman"/>
                <w:bCs/>
                <w:sz w:val="20"/>
                <w:szCs w:val="20"/>
                <w:lang w:eastAsia="fr-CA"/>
              </w:rPr>
            </w:pPr>
            <w:r w:rsidRPr="00425CFE">
              <w:rPr>
                <w:rFonts w:ascii="Times New Roman" w:hAnsi="Times New Roman" w:cs="Times New Roman"/>
                <w:bCs/>
                <w:sz w:val="20"/>
                <w:szCs w:val="20"/>
                <w:lang w:eastAsia="fr-CA"/>
              </w:rPr>
              <w:t>PC</w:t>
            </w:r>
          </w:p>
        </w:tc>
      </w:tr>
    </w:tbl>
    <w:p w14:paraId="19C2BC04" w14:textId="77777777" w:rsidR="00C1401C" w:rsidRPr="00425CFE" w:rsidRDefault="00C1401C" w:rsidP="00C1401C">
      <w:pPr>
        <w:rPr>
          <w:rFonts w:ascii="Times New Roman" w:hAnsi="Times New Roman" w:cs="Times New Roman"/>
        </w:rPr>
      </w:pPr>
      <w:bookmarkStart w:id="0" w:name="_GoBack"/>
      <w:bookmarkEnd w:id="0"/>
    </w:p>
    <w:p w14:paraId="5EB3B28E" w14:textId="77777777" w:rsidR="00DB4FC5" w:rsidRPr="00425CFE" w:rsidRDefault="00DB4FC5" w:rsidP="00C1401C">
      <w:pPr>
        <w:widowControl w:val="0"/>
        <w:autoSpaceDE w:val="0"/>
        <w:autoSpaceDN w:val="0"/>
        <w:adjustRightInd w:val="0"/>
        <w:jc w:val="both"/>
        <w:rPr>
          <w:rFonts w:ascii="Times New Roman" w:hAnsi="Times New Roman" w:cs="Times New Roman"/>
          <w:sz w:val="2"/>
          <w:szCs w:val="2"/>
          <w:lang w:val="en-US"/>
        </w:rPr>
      </w:pPr>
    </w:p>
    <w:p w14:paraId="2ED5C7E8"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
    <w:p w14:paraId="5A62CC59"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Mr. Speaker and Members of the </w:t>
      </w:r>
      <w:proofErr w:type="spellStart"/>
      <w:r w:rsidRPr="00425CFE">
        <w:rPr>
          <w:rFonts w:ascii="Times New Roman" w:hAnsi="Times New Roman" w:cs="Times New Roman"/>
          <w:lang w:val="en-US"/>
        </w:rPr>
        <w:t>Honourable</w:t>
      </w:r>
      <w:proofErr w:type="spellEnd"/>
      <w:r w:rsidRPr="00425CFE">
        <w:rPr>
          <w:rFonts w:ascii="Times New Roman" w:hAnsi="Times New Roman" w:cs="Times New Roman"/>
          <w:lang w:val="en-US"/>
        </w:rPr>
        <w:t xml:space="preserve"> House of Assembly: </w:t>
      </w:r>
    </w:p>
    <w:p w14:paraId="1B464D99"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
    <w:p w14:paraId="731BA332"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It is my privilege and pleasure to welcome you to this Second Session of the Thirty-ninth General Assembly of the Province of Newfoundland. </w:t>
      </w:r>
    </w:p>
    <w:p w14:paraId="0650B359"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
    <w:p w14:paraId="60FD0C4F"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This year marks the 150th anniversary of the opening. </w:t>
      </w:r>
      <w:proofErr w:type="gramStart"/>
      <w:r w:rsidRPr="00425CFE">
        <w:rPr>
          <w:rFonts w:ascii="Times New Roman" w:hAnsi="Times New Roman" w:cs="Times New Roman"/>
          <w:lang w:val="en-US"/>
        </w:rPr>
        <w:t>of</w:t>
      </w:r>
      <w:proofErr w:type="gramEnd"/>
      <w:r w:rsidRPr="00425CFE">
        <w:rPr>
          <w:rFonts w:ascii="Times New Roman" w:hAnsi="Times New Roman" w:cs="Times New Roman"/>
          <w:lang w:val="en-US"/>
        </w:rPr>
        <w:t xml:space="preserve"> the House of Assembly of Newfoundland. The first Throne Speech was delivered by-Sir Thomas Cochrane on January I, 1833. Since there was no public building in St. John's large enough to hold the Assembly, the First Session of the Colonial Parliament was held-in a tavern located on the corner of King's Road and Duckworth Street. The first Statute of Newfoundland was passed in March of that year. </w:t>
      </w:r>
    </w:p>
    <w:p w14:paraId="66CE2EA1"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
    <w:p w14:paraId="0EDFC0F7"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This year also marks the 400th anniversary of the landing of Sir Humphrey Gilbert on our shores to take possession of the Island of Newfoundland in the name of Queen Elizabeth I. In June, Newfoundlanders and </w:t>
      </w:r>
      <w:proofErr w:type="spellStart"/>
      <w:r w:rsidRPr="00425CFE">
        <w:rPr>
          <w:rFonts w:ascii="Times New Roman" w:hAnsi="Times New Roman" w:cs="Times New Roman"/>
          <w:lang w:val="en-US"/>
        </w:rPr>
        <w:t>Labradorians</w:t>
      </w:r>
      <w:proofErr w:type="spellEnd"/>
      <w:r w:rsidRPr="00425CFE">
        <w:rPr>
          <w:rFonts w:ascii="Times New Roman" w:hAnsi="Times New Roman" w:cs="Times New Roman"/>
          <w:lang w:val="en-US"/>
        </w:rPr>
        <w:t xml:space="preserve"> will welcome their Royal Highnesses, Prince Charles and Princess Diana to celebrate with us this historic occasion. We look forward to their visit and extend to them our heartfelt wishes for a pleasant and friendly sojourn in our Province. </w:t>
      </w:r>
    </w:p>
    <w:p w14:paraId="38FA7B7A"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
    <w:p w14:paraId="7C5FD68D"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The past year has been a very difficult one for many of our people. The economic </w:t>
      </w:r>
      <w:proofErr w:type="gramStart"/>
      <w:r w:rsidRPr="00425CFE">
        <w:rPr>
          <w:rFonts w:ascii="Times New Roman" w:hAnsi="Times New Roman" w:cs="Times New Roman"/>
          <w:lang w:val="en-US"/>
        </w:rPr>
        <w:t>problems which have plagued the world in the last several years</w:t>
      </w:r>
      <w:proofErr w:type="gramEnd"/>
      <w:r w:rsidRPr="00425CFE">
        <w:rPr>
          <w:rFonts w:ascii="Times New Roman" w:hAnsi="Times New Roman" w:cs="Times New Roman"/>
          <w:lang w:val="en-US"/>
        </w:rPr>
        <w:t xml:space="preserve"> were most severe in our Province in 1982. Lowered world demand for newsprint, iron ore, asbestos and other minerals had a depressing effect on local industrial activity. High interest rates and depressed U.S. markets played havoc with the fishing industry. In spite of the 'great potential of our natural resources, these cumulative factors resulted in high unemployment </w:t>
      </w:r>
      <w:proofErr w:type="spellStart"/>
      <w:r w:rsidRPr="00425CFE">
        <w:rPr>
          <w:rFonts w:ascii="Times New Roman" w:hAnsi="Times New Roman" w:cs="Times New Roman"/>
          <w:lang w:val="en-US"/>
        </w:rPr>
        <w:t>Ievels</w:t>
      </w:r>
      <w:proofErr w:type="spellEnd"/>
      <w:r w:rsidRPr="00425CFE">
        <w:rPr>
          <w:rFonts w:ascii="Times New Roman" w:hAnsi="Times New Roman" w:cs="Times New Roman"/>
          <w:lang w:val="en-US"/>
        </w:rPr>
        <w:t xml:space="preserve">. Notwithstanding the current economic circumstances, Newfoundlanders looked to the future with hope and optimism. At our doorstep lay the greatest offshore petroleum resource yet discovered in North America. In addition, we have the immense </w:t>
      </w:r>
      <w:proofErr w:type="gramStart"/>
      <w:r w:rsidRPr="00425CFE">
        <w:rPr>
          <w:rFonts w:ascii="Times New Roman" w:hAnsi="Times New Roman" w:cs="Times New Roman"/>
          <w:lang w:val="en-US"/>
        </w:rPr>
        <w:t>water power</w:t>
      </w:r>
      <w:proofErr w:type="gramEnd"/>
      <w:r w:rsidRPr="00425CFE">
        <w:rPr>
          <w:rFonts w:ascii="Times New Roman" w:hAnsi="Times New Roman" w:cs="Times New Roman"/>
          <w:lang w:val="en-US"/>
        </w:rPr>
        <w:t xml:space="preserve"> resource of Labrador. Unfortunately, in both instances Newfoundland has been forced to resort to the judicial process to achieve fair and equitable treatment in relation to these great resources. </w:t>
      </w:r>
    </w:p>
    <w:p w14:paraId="03B6DA42"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
    <w:p w14:paraId="18DFD358"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Mr. Speaker and Members of the </w:t>
      </w:r>
      <w:proofErr w:type="spellStart"/>
      <w:r w:rsidRPr="00425CFE">
        <w:rPr>
          <w:rFonts w:ascii="Times New Roman" w:hAnsi="Times New Roman" w:cs="Times New Roman"/>
          <w:lang w:val="en-US"/>
        </w:rPr>
        <w:t>Honourable</w:t>
      </w:r>
      <w:proofErr w:type="spellEnd"/>
      <w:r w:rsidRPr="00425CFE">
        <w:rPr>
          <w:rFonts w:ascii="Times New Roman" w:hAnsi="Times New Roman" w:cs="Times New Roman"/>
          <w:lang w:val="en-US"/>
        </w:rPr>
        <w:t xml:space="preserve"> House of Assembly: </w:t>
      </w:r>
    </w:p>
    <w:p w14:paraId="5DBBA7BD"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It was with bitter disappointment that my Government received the </w:t>
      </w:r>
      <w:proofErr w:type="spellStart"/>
      <w:r w:rsidRPr="00425CFE">
        <w:rPr>
          <w:rFonts w:ascii="Times New Roman" w:hAnsi="Times New Roman" w:cs="Times New Roman"/>
          <w:lang w:val="en-US"/>
        </w:rPr>
        <w:t>judgement</w:t>
      </w:r>
      <w:proofErr w:type="spellEnd"/>
      <w:r w:rsidRPr="00425CFE">
        <w:rPr>
          <w:rFonts w:ascii="Times New Roman" w:hAnsi="Times New Roman" w:cs="Times New Roman"/>
          <w:lang w:val="en-US"/>
        </w:rPr>
        <w:t xml:space="preserve"> of the Court of Appeal of Newfoundland. That </w:t>
      </w:r>
      <w:proofErr w:type="spellStart"/>
      <w:r w:rsidRPr="00425CFE">
        <w:rPr>
          <w:rFonts w:ascii="Times New Roman" w:hAnsi="Times New Roman" w:cs="Times New Roman"/>
          <w:lang w:val="en-US"/>
        </w:rPr>
        <w:t>judgement</w:t>
      </w:r>
      <w:proofErr w:type="spellEnd"/>
      <w:r w:rsidRPr="00425CFE">
        <w:rPr>
          <w:rFonts w:ascii="Times New Roman" w:hAnsi="Times New Roman" w:cs="Times New Roman"/>
          <w:lang w:val="en-US"/>
        </w:rPr>
        <w:t xml:space="preserve"> was a crushing blow to my Government's attempt to see our offshore resources treated the same as the resources of other provinces. We await the Supreme Court of Canada's decision on our Water Rights Reversion Act and my Government's attempts to receive fairness and equity from the Upper Churchill development. </w:t>
      </w:r>
    </w:p>
    <w:p w14:paraId="031EF686"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
    <w:p w14:paraId="55E425A1"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It is unfortunate, if not tragic, that this Province has been forced to use the Courts of this land for protection. In a country built on compromise and cooperation, such time consuming, legal actions should have been unnecessary. Newfoundland and Labrador's long march to </w:t>
      </w:r>
      <w:r w:rsidRPr="00425CFE">
        <w:rPr>
          <w:rFonts w:ascii="Times New Roman" w:hAnsi="Times New Roman" w:cs="Times New Roman"/>
          <w:lang w:val="en-US"/>
        </w:rPr>
        <w:lastRenderedPageBreak/>
        <w:t xml:space="preserve">prosperity is once again frustrated; a painful journey is ahead of us and without the certainty of success. </w:t>
      </w:r>
    </w:p>
    <w:p w14:paraId="2C847F1D"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
    <w:p w14:paraId="720D3C0C"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Mr. Speaker and Members of the </w:t>
      </w:r>
      <w:proofErr w:type="spellStart"/>
      <w:r w:rsidRPr="00425CFE">
        <w:rPr>
          <w:rFonts w:ascii="Times New Roman" w:hAnsi="Times New Roman" w:cs="Times New Roman"/>
          <w:lang w:val="en-US"/>
        </w:rPr>
        <w:t>Honourable</w:t>
      </w:r>
      <w:proofErr w:type="spellEnd"/>
      <w:r w:rsidRPr="00425CFE">
        <w:rPr>
          <w:rFonts w:ascii="Times New Roman" w:hAnsi="Times New Roman" w:cs="Times New Roman"/>
          <w:lang w:val="en-US"/>
        </w:rPr>
        <w:t xml:space="preserve"> House of Assembly: </w:t>
      </w:r>
    </w:p>
    <w:p w14:paraId="00C58143"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
    <w:p w14:paraId="33FCA635"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My Government maintains its constitutional position that this Province must have a major say in the direction of its fishing industry. Newfoundland is the only province in the Confederation that does not have a major say in its chief industry. It is an enlightening fact that while Newfoundland has two thirds of the fishery resource of Eastern </w:t>
      </w:r>
      <w:proofErr w:type="gramStart"/>
      <w:r w:rsidRPr="00425CFE">
        <w:rPr>
          <w:rFonts w:ascii="Times New Roman" w:hAnsi="Times New Roman" w:cs="Times New Roman"/>
          <w:lang w:val="en-US"/>
        </w:rPr>
        <w:t>Canada,</w:t>
      </w:r>
      <w:proofErr w:type="gramEnd"/>
      <w:r w:rsidRPr="00425CFE">
        <w:rPr>
          <w:rFonts w:ascii="Times New Roman" w:hAnsi="Times New Roman" w:cs="Times New Roman"/>
          <w:lang w:val="en-US"/>
        </w:rPr>
        <w:t xml:space="preserve"> two thirds of the employees of the Federal Fisheries Department work in the Provinces of New Brunswick and Nova Scotia. Furthermore, it is strange that the Province of Quebec enjoys powers over fisheries that no other province enjoys. Notwithstanding these facts and also that we have not as a province been successful in realizing our constitutional goals, the Province has attempted to lead in fisheries policy matters. In addition to our Royal Commission Report on the Inshore Fishery, my Government made a detailed' presentation to the Kirby Task Force entitled: The Fishery: </w:t>
      </w:r>
      <w:r w:rsidRPr="00425CFE">
        <w:rPr>
          <w:rFonts w:ascii="Times New Roman" w:hAnsi="Times New Roman" w:cs="Times New Roman"/>
          <w:i/>
          <w:lang w:val="en-US"/>
        </w:rPr>
        <w:t>A Business and a Way of Life</w:t>
      </w:r>
      <w:r w:rsidRPr="00425CFE">
        <w:rPr>
          <w:rFonts w:ascii="Times New Roman" w:hAnsi="Times New Roman" w:cs="Times New Roman"/>
          <w:lang w:val="en-US"/>
        </w:rPr>
        <w:t xml:space="preserve">. While our constitutional position remains firm, several policy goals are critical to any comprehensive fisheries policy and we must have action now. They include: </w:t>
      </w:r>
    </w:p>
    <w:p w14:paraId="7E8101F0"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p>
    <w:p w14:paraId="363452DB"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1. A commitment to an ongoing technologically advanced inshore fishery. </w:t>
      </w:r>
    </w:p>
    <w:p w14:paraId="105B64C4" w14:textId="77777777" w:rsidR="00DB4FC5" w:rsidRPr="00425CFE" w:rsidRDefault="00DB4FC5" w:rsidP="00C1401C">
      <w:pPr>
        <w:widowControl w:val="0"/>
        <w:autoSpaceDE w:val="0"/>
        <w:autoSpaceDN w:val="0"/>
        <w:adjustRightInd w:val="0"/>
        <w:spacing w:before="1" w:after="1"/>
        <w:ind w:left="451" w:hanging="451"/>
        <w:jc w:val="both"/>
        <w:rPr>
          <w:rFonts w:ascii="Times New Roman" w:hAnsi="Times New Roman" w:cs="Times New Roman"/>
          <w:lang w:val="en-US"/>
        </w:rPr>
      </w:pPr>
    </w:p>
    <w:p w14:paraId="1D357870" w14:textId="77777777" w:rsidR="00DB4FC5" w:rsidRPr="00425CFE" w:rsidRDefault="00DB4FC5" w:rsidP="00C1401C">
      <w:pPr>
        <w:widowControl w:val="0"/>
        <w:autoSpaceDE w:val="0"/>
        <w:autoSpaceDN w:val="0"/>
        <w:adjustRightInd w:val="0"/>
        <w:spacing w:before="1" w:after="1"/>
        <w:ind w:left="451" w:hanging="451"/>
        <w:jc w:val="both"/>
        <w:rPr>
          <w:rFonts w:ascii="Times New Roman" w:hAnsi="Times New Roman" w:cs="Times New Roman"/>
          <w:lang w:val="en-US"/>
        </w:rPr>
      </w:pPr>
      <w:r w:rsidRPr="00425CFE">
        <w:rPr>
          <w:rFonts w:ascii="Times New Roman" w:hAnsi="Times New Roman" w:cs="Times New Roman"/>
          <w:lang w:val="en-US"/>
        </w:rPr>
        <w:t xml:space="preserve">2. A decision by the Federal Government to include the Nose and Tail of the Grand Banks in Canada's jurisdiction. </w:t>
      </w:r>
    </w:p>
    <w:p w14:paraId="275A343C" w14:textId="77777777" w:rsidR="00DB4FC5" w:rsidRPr="00425CFE" w:rsidRDefault="00DB4FC5" w:rsidP="00C1401C">
      <w:pPr>
        <w:widowControl w:val="0"/>
        <w:autoSpaceDE w:val="0"/>
        <w:autoSpaceDN w:val="0"/>
        <w:adjustRightInd w:val="0"/>
        <w:spacing w:before="1" w:after="1"/>
        <w:ind w:firstLine="451"/>
        <w:jc w:val="both"/>
        <w:rPr>
          <w:rFonts w:ascii="Times New Roman" w:hAnsi="Times New Roman" w:cs="Times New Roman"/>
          <w:lang w:val="en-US"/>
        </w:rPr>
      </w:pPr>
    </w:p>
    <w:p w14:paraId="4A92A994" w14:textId="77777777" w:rsidR="00DB4FC5" w:rsidRPr="00425CFE" w:rsidRDefault="00DB4FC5" w:rsidP="00C1401C">
      <w:pPr>
        <w:widowControl w:val="0"/>
        <w:autoSpaceDE w:val="0"/>
        <w:autoSpaceDN w:val="0"/>
        <w:adjustRightInd w:val="0"/>
        <w:spacing w:before="1" w:after="1"/>
        <w:ind w:firstLine="451"/>
        <w:jc w:val="both"/>
        <w:rPr>
          <w:rFonts w:ascii="Times New Roman" w:hAnsi="Times New Roman" w:cs="Times New Roman"/>
          <w:lang w:val="en-US"/>
        </w:rPr>
      </w:pPr>
      <w:r w:rsidRPr="00425CFE">
        <w:rPr>
          <w:rFonts w:ascii="Times New Roman" w:hAnsi="Times New Roman" w:cs="Times New Roman"/>
          <w:lang w:val="en-US"/>
        </w:rPr>
        <w:t xml:space="preserve">A firm, unequivocal affirmation of these two principles is imperative. Once these have been accepted, it is equally </w:t>
      </w:r>
      <w:proofErr w:type="gramStart"/>
      <w:r w:rsidRPr="00425CFE">
        <w:rPr>
          <w:rFonts w:ascii="Times New Roman" w:hAnsi="Times New Roman" w:cs="Times New Roman"/>
          <w:lang w:val="en-US"/>
        </w:rPr>
        <w:t>Important</w:t>
      </w:r>
      <w:proofErr w:type="gramEnd"/>
      <w:r w:rsidRPr="00425CFE">
        <w:rPr>
          <w:rFonts w:ascii="Times New Roman" w:hAnsi="Times New Roman" w:cs="Times New Roman"/>
          <w:lang w:val="en-US"/>
        </w:rPr>
        <w:t xml:space="preserve"> that the following principles be agreed: </w:t>
      </w:r>
    </w:p>
    <w:p w14:paraId="77806D0D"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14E48735"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3. The present offshore fish company problem must be solved immediately. </w:t>
      </w:r>
    </w:p>
    <w:p w14:paraId="1E23BCEB"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5C1353D8"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4. Quality and marketing </w:t>
      </w:r>
      <w:proofErr w:type="gramStart"/>
      <w:r w:rsidRPr="00425CFE">
        <w:rPr>
          <w:rFonts w:ascii="Times New Roman" w:hAnsi="Times New Roman" w:cs="Times New Roman"/>
          <w:lang w:val="en-US"/>
        </w:rPr>
        <w:t>are</w:t>
      </w:r>
      <w:proofErr w:type="gramEnd"/>
      <w:r w:rsidRPr="00425CFE">
        <w:rPr>
          <w:rFonts w:ascii="Times New Roman" w:hAnsi="Times New Roman" w:cs="Times New Roman"/>
          <w:lang w:val="en-US"/>
        </w:rPr>
        <w:t xml:space="preserve"> key to a fishery revival. </w:t>
      </w:r>
    </w:p>
    <w:p w14:paraId="6C846274"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2DC1E5F1"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5. Effective management must be implemented in the processing sector. </w:t>
      </w:r>
    </w:p>
    <w:p w14:paraId="029F1450"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2BDAF8A9"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6. Northern cod allocations offshore must satisfy Newfoundland's needs first. </w:t>
      </w:r>
    </w:p>
    <w:p w14:paraId="0A823CB3" w14:textId="77777777" w:rsidR="00DB4FC5" w:rsidRPr="00425CFE" w:rsidRDefault="00DB4FC5" w:rsidP="00C1401C">
      <w:pPr>
        <w:widowControl w:val="0"/>
        <w:autoSpaceDE w:val="0"/>
        <w:autoSpaceDN w:val="0"/>
        <w:adjustRightInd w:val="0"/>
        <w:jc w:val="both"/>
        <w:rPr>
          <w:rFonts w:ascii="Times New Roman" w:hAnsi="Times New Roman" w:cs="Times New Roman"/>
          <w:sz w:val="2"/>
          <w:szCs w:val="2"/>
          <w:lang w:val="en-US"/>
        </w:rPr>
      </w:pPr>
    </w:p>
    <w:p w14:paraId="415F4637"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Mr. Speaker and Members of the </w:t>
      </w:r>
      <w:proofErr w:type="spellStart"/>
      <w:r w:rsidRPr="00425CFE">
        <w:rPr>
          <w:rFonts w:ascii="Times New Roman" w:hAnsi="Times New Roman" w:cs="Times New Roman"/>
          <w:lang w:val="en-US"/>
        </w:rPr>
        <w:t>Honourable</w:t>
      </w:r>
      <w:proofErr w:type="spellEnd"/>
      <w:r w:rsidRPr="00425CFE">
        <w:rPr>
          <w:rFonts w:ascii="Times New Roman" w:hAnsi="Times New Roman" w:cs="Times New Roman"/>
          <w:lang w:val="en-US"/>
        </w:rPr>
        <w:t xml:space="preserve"> House of Assembly: </w:t>
      </w:r>
    </w:p>
    <w:p w14:paraId="7F1585BE"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77B8BB16"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My Government views our present circumstances with grave concern. The ability of the Province to chart a course that, on the one hand helps our Nation, Canada, and on the other hand allows Newfoundland and Labrador to grow and prosper, is in jeopardy. In the gracious Speech of 1979, the following statement was made: </w:t>
      </w:r>
    </w:p>
    <w:p w14:paraId="04EE3EF2"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42F17872" w14:textId="77777777" w:rsidR="00DB4FC5" w:rsidRPr="00425CFE" w:rsidRDefault="00DB4FC5" w:rsidP="00C1401C">
      <w:pPr>
        <w:widowControl w:val="0"/>
        <w:autoSpaceDE w:val="0"/>
        <w:autoSpaceDN w:val="0"/>
        <w:adjustRightInd w:val="0"/>
        <w:spacing w:before="1" w:after="1"/>
        <w:ind w:left="567" w:right="475"/>
        <w:jc w:val="both"/>
        <w:rPr>
          <w:rFonts w:ascii="Times New Roman" w:hAnsi="Times New Roman" w:cs="Times New Roman"/>
          <w:lang w:val="en-US"/>
        </w:rPr>
      </w:pPr>
      <w:r w:rsidRPr="00425CFE">
        <w:rPr>
          <w:rFonts w:ascii="Times New Roman" w:hAnsi="Times New Roman" w:cs="Times New Roman"/>
          <w:lang w:val="en-US"/>
        </w:rPr>
        <w:t>"The great question posed today is whether we in this Province are ready to move away from a paternalistic centralized federalism. Are we ready to trust more in our own abilities as a society than in Federal transfer payments? We are further challenged by the need to ensure that such a decentralization be accomplished without impairing national unity or affecting the level of social services in a so-called "have-not" Province. Can we, in a great historic act of self-reliance, break the vicious cycle in which we now find ourselves? Can we build an economically and culturally vibrant society in which, while private initiative is the keystone, social justice remains an even hi</w:t>
      </w:r>
      <w:r w:rsidR="00637425" w:rsidRPr="00425CFE">
        <w:rPr>
          <w:rFonts w:ascii="Times New Roman" w:hAnsi="Times New Roman" w:cs="Times New Roman"/>
          <w:lang w:val="en-US"/>
        </w:rPr>
        <w:t>gher goal?”</w:t>
      </w:r>
      <w:r w:rsidRPr="00425CFE">
        <w:rPr>
          <w:rFonts w:ascii="Times New Roman" w:hAnsi="Times New Roman" w:cs="Times New Roman"/>
          <w:lang w:val="en-US"/>
        </w:rPr>
        <w:t xml:space="preserve"> </w:t>
      </w:r>
    </w:p>
    <w:p w14:paraId="44A67F89"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4277879B" w14:textId="77777777" w:rsidR="00DB4FC5" w:rsidRPr="00425CFE" w:rsidRDefault="00DB4FC5" w:rsidP="00C1401C">
      <w:pPr>
        <w:widowControl w:val="0"/>
        <w:autoSpaceDE w:val="0"/>
        <w:autoSpaceDN w:val="0"/>
        <w:adjustRightInd w:val="0"/>
        <w:spacing w:before="1" w:after="1"/>
        <w:ind w:firstLine="567"/>
        <w:jc w:val="both"/>
        <w:rPr>
          <w:rFonts w:ascii="Times New Roman" w:hAnsi="Times New Roman" w:cs="Times New Roman"/>
          <w:lang w:val="en-US"/>
        </w:rPr>
      </w:pPr>
      <w:r w:rsidRPr="00425CFE">
        <w:rPr>
          <w:rFonts w:ascii="Times New Roman" w:hAnsi="Times New Roman" w:cs="Times New Roman"/>
          <w:lang w:val="en-US"/>
        </w:rPr>
        <w:t xml:space="preserve">That question remains just as valid today, if not more so, than it did four years ago. </w:t>
      </w:r>
    </w:p>
    <w:p w14:paraId="7E9A212B"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79F762FB" w14:textId="77777777" w:rsidR="00DB4FC5" w:rsidRPr="00425CFE" w:rsidRDefault="00DB4FC5" w:rsidP="00C1401C">
      <w:pPr>
        <w:widowControl w:val="0"/>
        <w:autoSpaceDE w:val="0"/>
        <w:autoSpaceDN w:val="0"/>
        <w:adjustRightInd w:val="0"/>
        <w:spacing w:before="1" w:after="1"/>
        <w:ind w:firstLine="567"/>
        <w:jc w:val="both"/>
        <w:rPr>
          <w:rFonts w:ascii="Times New Roman" w:hAnsi="Times New Roman" w:cs="Times New Roman"/>
          <w:lang w:val="en-US"/>
        </w:rPr>
      </w:pPr>
      <w:r w:rsidRPr="00425CFE">
        <w:rPr>
          <w:rFonts w:ascii="Times New Roman" w:hAnsi="Times New Roman" w:cs="Times New Roman"/>
          <w:lang w:val="en-US"/>
        </w:rPr>
        <w:t xml:space="preserve">All three of the major resource issues remain unresolved and have put severe strains on the relationship between the Federal Government and the Provincial Government. Coupled with these disagreements over large issues between the two Governments, there have been two other major Federal </w:t>
      </w:r>
      <w:proofErr w:type="gramStart"/>
      <w:r w:rsidRPr="00425CFE">
        <w:rPr>
          <w:rFonts w:ascii="Times New Roman" w:hAnsi="Times New Roman" w:cs="Times New Roman"/>
          <w:lang w:val="en-US"/>
        </w:rPr>
        <w:t>initiatives which</w:t>
      </w:r>
      <w:proofErr w:type="gramEnd"/>
      <w:r w:rsidRPr="00425CFE">
        <w:rPr>
          <w:rFonts w:ascii="Times New Roman" w:hAnsi="Times New Roman" w:cs="Times New Roman"/>
          <w:lang w:val="en-US"/>
        </w:rPr>
        <w:t xml:space="preserve"> have not only aggravated our relationship but also imposed both economic and financial </w:t>
      </w:r>
    </w:p>
    <w:p w14:paraId="229D3AD6"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roofErr w:type="gramStart"/>
      <w:r w:rsidRPr="00425CFE">
        <w:rPr>
          <w:rFonts w:ascii="Times New Roman" w:hAnsi="Times New Roman" w:cs="Times New Roman"/>
          <w:lang w:val="en-US"/>
        </w:rPr>
        <w:t>hardship</w:t>
      </w:r>
      <w:proofErr w:type="gramEnd"/>
      <w:r w:rsidRPr="00425CFE">
        <w:rPr>
          <w:rFonts w:ascii="Times New Roman" w:hAnsi="Times New Roman" w:cs="Times New Roman"/>
          <w:lang w:val="en-US"/>
        </w:rPr>
        <w:t xml:space="preserve"> on our </w:t>
      </w:r>
      <w:r w:rsidR="00637425" w:rsidRPr="00425CFE">
        <w:rPr>
          <w:rFonts w:ascii="Times New Roman" w:hAnsi="Times New Roman" w:cs="Times New Roman"/>
          <w:lang w:val="en-US"/>
        </w:rPr>
        <w:t>people</w:t>
      </w:r>
      <w:r w:rsidRPr="00425CFE">
        <w:rPr>
          <w:rFonts w:ascii="Times New Roman" w:hAnsi="Times New Roman" w:cs="Times New Roman"/>
          <w:lang w:val="en-US"/>
        </w:rPr>
        <w:t xml:space="preserve">. </w:t>
      </w:r>
    </w:p>
    <w:p w14:paraId="04E6DCC4"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27B00773"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First, is the Federal Government's announced position to refrain as far as possible from signing joint agreements with the </w:t>
      </w:r>
      <w:proofErr w:type="gramStart"/>
      <w:r w:rsidRPr="00425CFE">
        <w:rPr>
          <w:rFonts w:ascii="Times New Roman" w:hAnsi="Times New Roman" w:cs="Times New Roman"/>
          <w:lang w:val="en-US"/>
        </w:rPr>
        <w:t>provinces.</w:t>
      </w:r>
      <w:proofErr w:type="gramEnd"/>
      <w:r w:rsidRPr="00425CFE">
        <w:rPr>
          <w:rFonts w:ascii="Times New Roman" w:hAnsi="Times New Roman" w:cs="Times New Roman"/>
          <w:lang w:val="en-US"/>
        </w:rPr>
        <w:t xml:space="preserve"> It wishes to ignore the Province and deliver the programs directly. This has seen embarrassing situations arise in the Trans Canada Agreement, Fisheries College and Industrial Parks, all of which were delayed as a result and have shown how unworkable this policy </w:t>
      </w:r>
      <w:r w:rsidR="00637425" w:rsidRPr="00425CFE">
        <w:rPr>
          <w:rFonts w:ascii="Times New Roman" w:hAnsi="Times New Roman" w:cs="Times New Roman"/>
          <w:lang w:val="en-US"/>
        </w:rPr>
        <w:t xml:space="preserve">really is. </w:t>
      </w:r>
    </w:p>
    <w:p w14:paraId="271A7BC1"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3E0A5EB3"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Secondly, the Federal Government has announced that it intends to reduce its financial commitment to post secondary education a</w:t>
      </w:r>
      <w:r w:rsidR="00637425" w:rsidRPr="00425CFE">
        <w:rPr>
          <w:rFonts w:ascii="Times New Roman" w:hAnsi="Times New Roman" w:cs="Times New Roman"/>
          <w:lang w:val="en-US"/>
        </w:rPr>
        <w:t xml:space="preserve">nd health services. This is a </w:t>
      </w:r>
      <w:r w:rsidRPr="00425CFE">
        <w:rPr>
          <w:rFonts w:ascii="Times New Roman" w:hAnsi="Times New Roman" w:cs="Times New Roman"/>
          <w:lang w:val="en-US"/>
        </w:rPr>
        <w:t xml:space="preserve">severe blow to "have not" provinces like Newfoundland and Labrador. </w:t>
      </w:r>
    </w:p>
    <w:p w14:paraId="2EDFCCB9"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5ABDAAEC" w14:textId="77777777" w:rsidR="00DB4FC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Mr. Speaker and Members </w:t>
      </w:r>
      <w:r w:rsidR="00DB4FC5" w:rsidRPr="00425CFE">
        <w:rPr>
          <w:rFonts w:ascii="Times New Roman" w:hAnsi="Times New Roman" w:cs="Times New Roman"/>
          <w:lang w:val="en-US"/>
        </w:rPr>
        <w:t xml:space="preserve">of the </w:t>
      </w:r>
      <w:proofErr w:type="spellStart"/>
      <w:r w:rsidR="00DB4FC5" w:rsidRPr="00425CFE">
        <w:rPr>
          <w:rFonts w:ascii="Times New Roman" w:hAnsi="Times New Roman" w:cs="Times New Roman"/>
          <w:lang w:val="en-US"/>
        </w:rPr>
        <w:t>Honourable</w:t>
      </w:r>
      <w:proofErr w:type="spellEnd"/>
      <w:r w:rsidR="00DB4FC5" w:rsidRPr="00425CFE">
        <w:rPr>
          <w:rFonts w:ascii="Times New Roman" w:hAnsi="Times New Roman" w:cs="Times New Roman"/>
          <w:lang w:val="en-US"/>
        </w:rPr>
        <w:t xml:space="preserve"> House of Assembly: </w:t>
      </w:r>
    </w:p>
    <w:p w14:paraId="39531825"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43D2194F"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Let us look at the many proposals for joint action that have been affected by the first Federal initiative: </w:t>
      </w:r>
    </w:p>
    <w:p w14:paraId="6E21CBAE"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
    <w:p w14:paraId="218FC634"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b/>
          <w:lang w:val="en-US"/>
        </w:rPr>
      </w:pPr>
      <w:r w:rsidRPr="00425CFE">
        <w:rPr>
          <w:rFonts w:ascii="Times New Roman" w:hAnsi="Times New Roman" w:cs="Times New Roman"/>
          <w:b/>
          <w:lang w:val="en-US"/>
        </w:rPr>
        <w:t xml:space="preserve">[a] Offshore Negotiations </w:t>
      </w:r>
    </w:p>
    <w:p w14:paraId="23B37343"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365997EC"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My Government has tried valiantly to reach a fair and reasonable agreement in this vital issue. Court action only means that the Governments have failed and governments must not fail. In the last round of negotiations, my Government did everything humanly possible to achieve a satisfactory agreement. Throughout these discussions, my Government indicated that it understood that national goals of self-sufficiency and security of supply must be met. My Ministers went so far as to agree that if these goals were placed in jeopardy because of provincial concerns, then the</w:t>
      </w:r>
      <w:r w:rsidR="00637425" w:rsidRPr="00425CFE">
        <w:rPr>
          <w:rFonts w:ascii="Times New Roman" w:hAnsi="Times New Roman" w:cs="Times New Roman"/>
          <w:lang w:val="en-US"/>
        </w:rPr>
        <w:t xml:space="preserve"> national goals must come first</w:t>
      </w:r>
      <w:r w:rsidRPr="00425CFE">
        <w:rPr>
          <w:rFonts w:ascii="Times New Roman" w:hAnsi="Times New Roman" w:cs="Times New Roman"/>
          <w:lang w:val="en-US"/>
        </w:rPr>
        <w:t xml:space="preserve">. </w:t>
      </w:r>
    </w:p>
    <w:p w14:paraId="2626169F"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1E3E9C18"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It is a matter of record that My Government broke off from these negotiations when my Ministers were faced with proposals for </w:t>
      </w:r>
      <w:proofErr w:type="gramStart"/>
      <w:r w:rsidRPr="00425CFE">
        <w:rPr>
          <w:rFonts w:ascii="Times New Roman" w:hAnsi="Times New Roman" w:cs="Times New Roman"/>
          <w:lang w:val="en-US"/>
        </w:rPr>
        <w:t>settlement which</w:t>
      </w:r>
      <w:proofErr w:type="gramEnd"/>
      <w:r w:rsidRPr="00425CFE">
        <w:rPr>
          <w:rFonts w:ascii="Times New Roman" w:hAnsi="Times New Roman" w:cs="Times New Roman"/>
          <w:lang w:val="en-US"/>
        </w:rPr>
        <w:t xml:space="preserve"> were significantly different from what had earlier been agreed to and were less than the Nova Scotia Agreement. </w:t>
      </w:r>
    </w:p>
    <w:p w14:paraId="62F6FF63"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38B05B6C"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My Government firmly believes that there must</w:t>
      </w:r>
      <w:r w:rsidR="00637425" w:rsidRPr="00425CFE">
        <w:rPr>
          <w:rFonts w:ascii="Times New Roman" w:hAnsi="Times New Roman" w:cs="Times New Roman"/>
          <w:lang w:val="en-US"/>
        </w:rPr>
        <w:t xml:space="preserve"> be </w:t>
      </w:r>
      <w:r w:rsidRPr="00425CFE">
        <w:rPr>
          <w:rFonts w:ascii="Times New Roman" w:hAnsi="Times New Roman" w:cs="Times New Roman"/>
          <w:lang w:val="en-US"/>
        </w:rPr>
        <w:t xml:space="preserve">a political settlement to this </w:t>
      </w:r>
      <w:proofErr w:type="gramStart"/>
      <w:r w:rsidRPr="00425CFE">
        <w:rPr>
          <w:rFonts w:ascii="Times New Roman" w:hAnsi="Times New Roman" w:cs="Times New Roman"/>
          <w:lang w:val="en-US"/>
        </w:rPr>
        <w:t>long standing</w:t>
      </w:r>
      <w:proofErr w:type="gramEnd"/>
      <w:r w:rsidRPr="00425CFE">
        <w:rPr>
          <w:rFonts w:ascii="Times New Roman" w:hAnsi="Times New Roman" w:cs="Times New Roman"/>
          <w:lang w:val="en-US"/>
        </w:rPr>
        <w:t xml:space="preserve"> issue. It must be recognized that Newfoundland brought this resource into Canada in 1949 and that without Newfound</w:t>
      </w:r>
      <w:r w:rsidR="00637425" w:rsidRPr="00425CFE">
        <w:rPr>
          <w:rFonts w:ascii="Times New Roman" w:hAnsi="Times New Roman" w:cs="Times New Roman"/>
          <w:lang w:val="en-US"/>
        </w:rPr>
        <w:t xml:space="preserve">land's entry into </w:t>
      </w:r>
      <w:proofErr w:type="gramStart"/>
      <w:r w:rsidR="00637425" w:rsidRPr="00425CFE">
        <w:rPr>
          <w:rFonts w:ascii="Times New Roman" w:hAnsi="Times New Roman" w:cs="Times New Roman"/>
          <w:lang w:val="en-US"/>
        </w:rPr>
        <w:t>Confederation,</w:t>
      </w:r>
      <w:proofErr w:type="gramEnd"/>
      <w:r w:rsidRPr="00425CFE">
        <w:rPr>
          <w:rFonts w:ascii="Times New Roman" w:hAnsi="Times New Roman" w:cs="Times New Roman"/>
          <w:lang w:val="en-US"/>
        </w:rPr>
        <w:t xml:space="preserve"> Canada would have no claim to it. </w:t>
      </w:r>
    </w:p>
    <w:p w14:paraId="60B00BA2"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
    <w:p w14:paraId="5CBB380A" w14:textId="77777777" w:rsidR="00DB4FC5" w:rsidRPr="00425CFE" w:rsidRDefault="00DB4FC5" w:rsidP="00C1401C">
      <w:pPr>
        <w:widowControl w:val="0"/>
        <w:autoSpaceDE w:val="0"/>
        <w:autoSpaceDN w:val="0"/>
        <w:adjustRightInd w:val="0"/>
        <w:jc w:val="both"/>
        <w:rPr>
          <w:rFonts w:ascii="Times New Roman" w:hAnsi="Times New Roman" w:cs="Times New Roman"/>
          <w:sz w:val="2"/>
          <w:szCs w:val="2"/>
          <w:lang w:val="en-US"/>
        </w:rPr>
      </w:pPr>
    </w:p>
    <w:p w14:paraId="1561D0F2"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My Government fails to understand why this issue must be a legal one at all. Given the decisions made in Canada's history when the Western Provinces were given their resources by t</w:t>
      </w:r>
      <w:r w:rsidR="00637425" w:rsidRPr="00425CFE">
        <w:rPr>
          <w:rFonts w:ascii="Times New Roman" w:hAnsi="Times New Roman" w:cs="Times New Roman"/>
          <w:lang w:val="en-US"/>
        </w:rPr>
        <w:t>he Federal Government in 1930, o</w:t>
      </w:r>
      <w:r w:rsidRPr="00425CFE">
        <w:rPr>
          <w:rFonts w:ascii="Times New Roman" w:hAnsi="Times New Roman" w:cs="Times New Roman"/>
          <w:lang w:val="en-US"/>
        </w:rPr>
        <w:t>ne would think that a parallel exists today for Newfoundland and Labrador to be treated in the same fair and equal manner. My Government has</w:t>
      </w:r>
      <w:r w:rsidR="00637425" w:rsidRPr="00425CFE">
        <w:rPr>
          <w:rFonts w:ascii="Times New Roman" w:hAnsi="Times New Roman" w:cs="Times New Roman"/>
          <w:lang w:val="en-US"/>
        </w:rPr>
        <w:t xml:space="preserve"> even indicated it is prepared to agree to less and sign an </w:t>
      </w:r>
      <w:r w:rsidRPr="00425CFE">
        <w:rPr>
          <w:rFonts w:ascii="Times New Roman" w:hAnsi="Times New Roman" w:cs="Times New Roman"/>
          <w:lang w:val="en-US"/>
        </w:rPr>
        <w:t>agreement without</w:t>
      </w:r>
      <w:r w:rsidR="00637425" w:rsidRPr="00425CFE">
        <w:rPr>
          <w:rFonts w:ascii="Times New Roman" w:hAnsi="Times New Roman" w:cs="Times New Roman"/>
          <w:lang w:val="en-US"/>
        </w:rPr>
        <w:t xml:space="preserve"> the matter of ownership being</w:t>
      </w:r>
      <w:r w:rsidRPr="00425CFE">
        <w:rPr>
          <w:rFonts w:ascii="Times New Roman" w:hAnsi="Times New Roman" w:cs="Times New Roman"/>
          <w:lang w:val="en-US"/>
        </w:rPr>
        <w:t xml:space="preserve"> decided. My Government remains firm in its resolve that the principles of fair revenue sharing and joint management must be the fundamental basis of any resolution of this issue. Fair revenue sharing will give Newfoundland an opportunity to reach national standards of wealth. Joint management will give Newfoundland a say in the mode of development, without infringing upon national goals. </w:t>
      </w:r>
    </w:p>
    <w:p w14:paraId="64998A4F"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715BF3F4" w14:textId="77777777" w:rsidR="00DB4FC5" w:rsidRPr="00425CFE" w:rsidRDefault="00637425" w:rsidP="00C1401C">
      <w:pPr>
        <w:widowControl w:val="0"/>
        <w:autoSpaceDE w:val="0"/>
        <w:autoSpaceDN w:val="0"/>
        <w:adjustRightInd w:val="0"/>
        <w:spacing w:before="1" w:after="1"/>
        <w:jc w:val="both"/>
        <w:rPr>
          <w:rFonts w:ascii="Times New Roman" w:hAnsi="Times New Roman" w:cs="Times New Roman"/>
          <w:b/>
          <w:lang w:val="en-US"/>
        </w:rPr>
      </w:pPr>
      <w:r w:rsidRPr="00425CFE">
        <w:rPr>
          <w:rFonts w:ascii="Times New Roman" w:hAnsi="Times New Roman" w:cs="Times New Roman"/>
          <w:b/>
          <w:lang w:val="en-US"/>
        </w:rPr>
        <w:t>(b</w:t>
      </w:r>
      <w:proofErr w:type="gramStart"/>
      <w:r w:rsidRPr="00425CFE">
        <w:rPr>
          <w:rFonts w:ascii="Times New Roman" w:hAnsi="Times New Roman" w:cs="Times New Roman"/>
          <w:b/>
          <w:lang w:val="en-US"/>
        </w:rPr>
        <w:t xml:space="preserve">) </w:t>
      </w:r>
      <w:r w:rsidR="00DB4FC5" w:rsidRPr="00425CFE">
        <w:rPr>
          <w:rFonts w:ascii="Times New Roman" w:hAnsi="Times New Roman" w:cs="Times New Roman"/>
          <w:b/>
          <w:lang w:val="en-US"/>
        </w:rPr>
        <w:t xml:space="preserve"> Hydro</w:t>
      </w:r>
      <w:proofErr w:type="gramEnd"/>
      <w:r w:rsidR="00DB4FC5" w:rsidRPr="00425CFE">
        <w:rPr>
          <w:rFonts w:ascii="Times New Roman" w:hAnsi="Times New Roman" w:cs="Times New Roman"/>
          <w:b/>
          <w:lang w:val="en-US"/>
        </w:rPr>
        <w:t xml:space="preserve"> Power </w:t>
      </w:r>
    </w:p>
    <w:p w14:paraId="6FAAD01F"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06FF3877"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While my Government has been forced to see</w:t>
      </w:r>
      <w:r w:rsidR="00637425" w:rsidRPr="00425CFE">
        <w:rPr>
          <w:rFonts w:ascii="Times New Roman" w:hAnsi="Times New Roman" w:cs="Times New Roman"/>
          <w:lang w:val="en-US"/>
        </w:rPr>
        <w:t>k judicial measures to correct</w:t>
      </w:r>
      <w:r w:rsidRPr="00425CFE">
        <w:rPr>
          <w:rFonts w:ascii="Times New Roman" w:hAnsi="Times New Roman" w:cs="Times New Roman"/>
          <w:lang w:val="en-US"/>
        </w:rPr>
        <w:t xml:space="preserve"> the Upper Churchill development arrangement, it has pressed the Federal Government to redress the unfair situation which allows the Province of Quebec to he the broker for the' sale of Labrador power. </w:t>
      </w:r>
    </w:p>
    <w:p w14:paraId="0825E2CF"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307ACDCE"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After repeated efforts by my Government, the Federal Government finally agreed to initiate changes to permit the transmission of electricity across provincial boundaries with the same freedom as oil and gas are transmitted inter-provincially, Unfortunately, the proposed changes are arranged in such </w:t>
      </w:r>
      <w:proofErr w:type="spellStart"/>
      <w:r w:rsidRPr="00425CFE">
        <w:rPr>
          <w:rFonts w:ascii="Times New Roman" w:hAnsi="Times New Roman" w:cs="Times New Roman"/>
          <w:lang w:val="en-US"/>
        </w:rPr>
        <w:t>a'way</w:t>
      </w:r>
      <w:proofErr w:type="spellEnd"/>
      <w:r w:rsidRPr="00425CFE">
        <w:rPr>
          <w:rFonts w:ascii="Times New Roman" w:hAnsi="Times New Roman" w:cs="Times New Roman"/>
          <w:lang w:val="en-US"/>
        </w:rPr>
        <w:t xml:space="preserve"> that it will still be virtually impossible to transmit Labrador power through Quebec so 'that Newfoundland and Labrador can reap a fair share of the economic rent. A ponderous process of public hearings within the Province of Quebec, in addition to the National Energy Board hearings, with final authority by the Federal Cabinet, makes the prospect of Newfoundland gaining substantial benefit from the Federal change remote indeed. </w:t>
      </w:r>
    </w:p>
    <w:p w14:paraId="723630EC" w14:textId="77777777" w:rsidR="00DB4FC5" w:rsidRPr="00425CFE" w:rsidRDefault="00DB4FC5" w:rsidP="00C1401C">
      <w:pPr>
        <w:widowControl w:val="0"/>
        <w:autoSpaceDE w:val="0"/>
        <w:autoSpaceDN w:val="0"/>
        <w:adjustRightInd w:val="0"/>
        <w:jc w:val="both"/>
        <w:rPr>
          <w:rFonts w:ascii="Times New Roman" w:hAnsi="Times New Roman" w:cs="Times New Roman"/>
          <w:sz w:val="2"/>
          <w:szCs w:val="2"/>
          <w:lang w:val="en-US"/>
        </w:rPr>
      </w:pPr>
    </w:p>
    <w:p w14:paraId="23FFCCD1"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276123CD"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b/>
          <w:lang w:val="en-US"/>
        </w:rPr>
      </w:pPr>
      <w:r w:rsidRPr="00425CFE">
        <w:rPr>
          <w:rFonts w:ascii="Times New Roman" w:hAnsi="Times New Roman" w:cs="Times New Roman"/>
          <w:b/>
          <w:lang w:val="en-US"/>
        </w:rPr>
        <w:t xml:space="preserve">(c) Regional Development </w:t>
      </w:r>
    </w:p>
    <w:p w14:paraId="54A739F3"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2E670E3F"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My Government views with deep concern the substantial drop in Federal funds being used in this Province to assist in developing the infrastructure essential for growth and prosperi</w:t>
      </w:r>
      <w:r w:rsidR="00637425" w:rsidRPr="00425CFE">
        <w:rPr>
          <w:rFonts w:ascii="Times New Roman" w:hAnsi="Times New Roman" w:cs="Times New Roman"/>
          <w:lang w:val="en-US"/>
        </w:rPr>
        <w:t>ty. In the last three years, my</w:t>
      </w:r>
      <w:r w:rsidRPr="00425CFE">
        <w:rPr>
          <w:rFonts w:ascii="Times New Roman" w:hAnsi="Times New Roman" w:cs="Times New Roman"/>
          <w:lang w:val="en-US"/>
        </w:rPr>
        <w:t xml:space="preserve"> Government has seen the Federal Government contribution in this field drop from over $70 million a year to this year's total of approximately $35 million. At the same time, my Government has made detailed proposals to the Federal Government </w:t>
      </w:r>
      <w:proofErr w:type="spellStart"/>
      <w:r w:rsidRPr="00425CFE">
        <w:rPr>
          <w:rFonts w:ascii="Times New Roman" w:hAnsi="Times New Roman" w:cs="Times New Roman"/>
          <w:lang w:val="en-US"/>
        </w:rPr>
        <w:t>totalling</w:t>
      </w:r>
      <w:proofErr w:type="spellEnd"/>
      <w:r w:rsidRPr="00425CFE">
        <w:rPr>
          <w:rFonts w:ascii="Times New Roman" w:hAnsi="Times New Roman" w:cs="Times New Roman"/>
          <w:lang w:val="en-US"/>
        </w:rPr>
        <w:t xml:space="preserve"> approximately $550 million. They include: </w:t>
      </w:r>
    </w:p>
    <w:p w14:paraId="429A611A"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378BF099" w14:textId="77777777" w:rsidR="00DB4FC5" w:rsidRPr="00425CFE" w:rsidRDefault="00DB4FC5" w:rsidP="00C1401C">
      <w:pPr>
        <w:widowControl w:val="0"/>
        <w:autoSpaceDE w:val="0"/>
        <w:autoSpaceDN w:val="0"/>
        <w:adjustRightInd w:val="0"/>
        <w:spacing w:before="1" w:after="1"/>
        <w:ind w:left="2835"/>
        <w:jc w:val="both"/>
        <w:rPr>
          <w:rFonts w:ascii="Times New Roman" w:hAnsi="Times New Roman" w:cs="Times New Roman"/>
          <w:lang w:val="en-US"/>
        </w:rPr>
      </w:pPr>
      <w:r w:rsidRPr="00425CFE">
        <w:rPr>
          <w:rFonts w:ascii="Times New Roman" w:hAnsi="Times New Roman" w:cs="Times New Roman"/>
          <w:lang w:val="en-US"/>
        </w:rPr>
        <w:t xml:space="preserve">(1) Secondary Highways Upgrading </w:t>
      </w:r>
    </w:p>
    <w:p w14:paraId="0E99E25F" w14:textId="77777777" w:rsidR="00637425" w:rsidRPr="00425CFE" w:rsidRDefault="00DB4FC5" w:rsidP="00C1401C">
      <w:pPr>
        <w:widowControl w:val="0"/>
        <w:autoSpaceDE w:val="0"/>
        <w:autoSpaceDN w:val="0"/>
        <w:adjustRightInd w:val="0"/>
        <w:spacing w:before="1" w:after="1"/>
        <w:ind w:left="2835"/>
        <w:jc w:val="both"/>
        <w:rPr>
          <w:rFonts w:ascii="Times New Roman" w:hAnsi="Times New Roman" w:cs="Times New Roman"/>
          <w:lang w:val="en-US"/>
        </w:rPr>
      </w:pPr>
      <w:r w:rsidRPr="00425CFE">
        <w:rPr>
          <w:rFonts w:ascii="Times New Roman" w:hAnsi="Times New Roman" w:cs="Times New Roman"/>
          <w:lang w:val="en-US"/>
        </w:rPr>
        <w:t xml:space="preserve">(2) Industrial - Commercial Development </w:t>
      </w:r>
    </w:p>
    <w:p w14:paraId="408E003F" w14:textId="77777777" w:rsidR="00DB4FC5" w:rsidRPr="00425CFE" w:rsidRDefault="00DB4FC5" w:rsidP="00C1401C">
      <w:pPr>
        <w:widowControl w:val="0"/>
        <w:autoSpaceDE w:val="0"/>
        <w:autoSpaceDN w:val="0"/>
        <w:adjustRightInd w:val="0"/>
        <w:spacing w:before="1" w:after="1"/>
        <w:ind w:left="2835"/>
        <w:jc w:val="both"/>
        <w:rPr>
          <w:rFonts w:ascii="Times New Roman" w:hAnsi="Times New Roman" w:cs="Times New Roman"/>
          <w:lang w:val="en-US"/>
        </w:rPr>
      </w:pPr>
      <w:r w:rsidRPr="00425CFE">
        <w:rPr>
          <w:rFonts w:ascii="Times New Roman" w:hAnsi="Times New Roman" w:cs="Times New Roman"/>
          <w:lang w:val="en-US"/>
        </w:rPr>
        <w:t xml:space="preserve">(3) </w:t>
      </w:r>
      <w:proofErr w:type="spellStart"/>
      <w:r w:rsidRPr="00425CFE">
        <w:rPr>
          <w:rFonts w:ascii="Times New Roman" w:hAnsi="Times New Roman" w:cs="Times New Roman"/>
          <w:lang w:val="en-US"/>
        </w:rPr>
        <w:t>Nordco</w:t>
      </w:r>
      <w:proofErr w:type="spellEnd"/>
      <w:r w:rsidRPr="00425CFE">
        <w:rPr>
          <w:rFonts w:ascii="Times New Roman" w:hAnsi="Times New Roman" w:cs="Times New Roman"/>
          <w:lang w:val="en-US"/>
        </w:rPr>
        <w:t xml:space="preserve"> </w:t>
      </w:r>
    </w:p>
    <w:p w14:paraId="22AC5165" w14:textId="77777777" w:rsidR="00637425" w:rsidRPr="00425CFE" w:rsidRDefault="00DB4FC5" w:rsidP="00C1401C">
      <w:pPr>
        <w:widowControl w:val="0"/>
        <w:autoSpaceDE w:val="0"/>
        <w:autoSpaceDN w:val="0"/>
        <w:adjustRightInd w:val="0"/>
        <w:spacing w:before="1" w:after="1"/>
        <w:ind w:left="2835"/>
        <w:jc w:val="both"/>
        <w:rPr>
          <w:rFonts w:ascii="Times New Roman" w:hAnsi="Times New Roman" w:cs="Times New Roman"/>
          <w:lang w:val="en-US"/>
        </w:rPr>
      </w:pPr>
      <w:r w:rsidRPr="00425CFE">
        <w:rPr>
          <w:rFonts w:ascii="Times New Roman" w:hAnsi="Times New Roman" w:cs="Times New Roman"/>
          <w:lang w:val="en-US"/>
        </w:rPr>
        <w:t xml:space="preserve">(4) Corner Brook </w:t>
      </w:r>
      <w:proofErr w:type="spellStart"/>
      <w:r w:rsidRPr="00425CFE">
        <w:rPr>
          <w:rFonts w:ascii="Times New Roman" w:hAnsi="Times New Roman" w:cs="Times New Roman"/>
          <w:lang w:val="en-US"/>
        </w:rPr>
        <w:t>Harbour</w:t>
      </w:r>
      <w:proofErr w:type="spellEnd"/>
      <w:r w:rsidRPr="00425CFE">
        <w:rPr>
          <w:rFonts w:ascii="Times New Roman" w:hAnsi="Times New Roman" w:cs="Times New Roman"/>
          <w:lang w:val="en-US"/>
        </w:rPr>
        <w:t xml:space="preserve"> Development </w:t>
      </w:r>
    </w:p>
    <w:p w14:paraId="47BB67BB" w14:textId="77777777" w:rsidR="00DB4FC5" w:rsidRPr="00425CFE" w:rsidRDefault="00DB4FC5" w:rsidP="00C1401C">
      <w:pPr>
        <w:widowControl w:val="0"/>
        <w:autoSpaceDE w:val="0"/>
        <w:autoSpaceDN w:val="0"/>
        <w:adjustRightInd w:val="0"/>
        <w:spacing w:before="1" w:after="1"/>
        <w:ind w:left="2835"/>
        <w:jc w:val="both"/>
        <w:rPr>
          <w:rFonts w:ascii="Times New Roman" w:hAnsi="Times New Roman" w:cs="Times New Roman"/>
          <w:lang w:val="en-US"/>
        </w:rPr>
      </w:pPr>
      <w:r w:rsidRPr="00425CFE">
        <w:rPr>
          <w:rFonts w:ascii="Times New Roman" w:hAnsi="Times New Roman" w:cs="Times New Roman"/>
          <w:lang w:val="en-US"/>
        </w:rPr>
        <w:t xml:space="preserve">(5) Mineral Development </w:t>
      </w:r>
    </w:p>
    <w:p w14:paraId="7B875B2E" w14:textId="77777777" w:rsidR="00DB4FC5" w:rsidRPr="00425CFE" w:rsidRDefault="00DB4FC5" w:rsidP="00C1401C">
      <w:pPr>
        <w:widowControl w:val="0"/>
        <w:autoSpaceDE w:val="0"/>
        <w:autoSpaceDN w:val="0"/>
        <w:adjustRightInd w:val="0"/>
        <w:spacing w:before="1" w:after="1"/>
        <w:ind w:left="2835"/>
        <w:jc w:val="both"/>
        <w:rPr>
          <w:rFonts w:ascii="Times New Roman" w:hAnsi="Times New Roman" w:cs="Times New Roman"/>
          <w:lang w:val="en-US"/>
        </w:rPr>
      </w:pPr>
      <w:r w:rsidRPr="00425CFE">
        <w:rPr>
          <w:rFonts w:ascii="Times New Roman" w:hAnsi="Times New Roman" w:cs="Times New Roman"/>
          <w:lang w:val="en-US"/>
        </w:rPr>
        <w:t xml:space="preserve">(6f Land Surveying and Mapping </w:t>
      </w:r>
    </w:p>
    <w:p w14:paraId="12C1E348" w14:textId="77777777" w:rsidR="00637425" w:rsidRPr="00425CFE" w:rsidRDefault="00DB4FC5" w:rsidP="00C1401C">
      <w:pPr>
        <w:widowControl w:val="0"/>
        <w:autoSpaceDE w:val="0"/>
        <w:autoSpaceDN w:val="0"/>
        <w:adjustRightInd w:val="0"/>
        <w:spacing w:before="1" w:after="1"/>
        <w:ind w:left="2835"/>
        <w:jc w:val="both"/>
        <w:rPr>
          <w:rFonts w:ascii="Times New Roman" w:hAnsi="Times New Roman" w:cs="Times New Roman"/>
          <w:lang w:val="en-US"/>
        </w:rPr>
      </w:pPr>
      <w:r w:rsidRPr="00425CFE">
        <w:rPr>
          <w:rFonts w:ascii="Times New Roman" w:hAnsi="Times New Roman" w:cs="Times New Roman"/>
          <w:lang w:val="en-US"/>
        </w:rPr>
        <w:t xml:space="preserve">(7) Forest Economic Stimulation Program </w:t>
      </w:r>
    </w:p>
    <w:p w14:paraId="33390677" w14:textId="77777777" w:rsidR="00DB4FC5" w:rsidRPr="00425CFE" w:rsidRDefault="00DB4FC5" w:rsidP="00C1401C">
      <w:pPr>
        <w:widowControl w:val="0"/>
        <w:autoSpaceDE w:val="0"/>
        <w:autoSpaceDN w:val="0"/>
        <w:adjustRightInd w:val="0"/>
        <w:spacing w:before="1" w:after="1"/>
        <w:ind w:left="2835"/>
        <w:jc w:val="both"/>
        <w:rPr>
          <w:rFonts w:ascii="Times New Roman" w:hAnsi="Times New Roman" w:cs="Times New Roman"/>
          <w:lang w:val="en-US"/>
        </w:rPr>
      </w:pPr>
      <w:r w:rsidRPr="00425CFE">
        <w:rPr>
          <w:rFonts w:ascii="Times New Roman" w:hAnsi="Times New Roman" w:cs="Times New Roman"/>
          <w:lang w:val="en-US"/>
        </w:rPr>
        <w:t xml:space="preserve">(8) Fisheries Development Proposal </w:t>
      </w:r>
    </w:p>
    <w:p w14:paraId="2DB9DDBF" w14:textId="77777777" w:rsidR="00637425" w:rsidRPr="00425CFE" w:rsidRDefault="00DB4FC5" w:rsidP="00C1401C">
      <w:pPr>
        <w:widowControl w:val="0"/>
        <w:autoSpaceDE w:val="0"/>
        <w:autoSpaceDN w:val="0"/>
        <w:adjustRightInd w:val="0"/>
        <w:spacing w:before="1" w:after="1"/>
        <w:ind w:left="2835"/>
        <w:jc w:val="both"/>
        <w:rPr>
          <w:rFonts w:ascii="Times New Roman" w:hAnsi="Times New Roman" w:cs="Times New Roman"/>
          <w:lang w:val="en-US"/>
        </w:rPr>
      </w:pPr>
      <w:r w:rsidRPr="00425CFE">
        <w:rPr>
          <w:rFonts w:ascii="Times New Roman" w:hAnsi="Times New Roman" w:cs="Times New Roman"/>
          <w:lang w:val="en-US"/>
        </w:rPr>
        <w:t xml:space="preserve">(9) Rural Development Agreement </w:t>
      </w:r>
    </w:p>
    <w:p w14:paraId="4E7CAC0C" w14:textId="77777777" w:rsidR="00DB4FC5" w:rsidRPr="00425CFE" w:rsidRDefault="00DB4FC5" w:rsidP="00C1401C">
      <w:pPr>
        <w:widowControl w:val="0"/>
        <w:autoSpaceDE w:val="0"/>
        <w:autoSpaceDN w:val="0"/>
        <w:adjustRightInd w:val="0"/>
        <w:spacing w:before="1" w:after="1"/>
        <w:ind w:left="2835"/>
        <w:jc w:val="both"/>
        <w:rPr>
          <w:rFonts w:ascii="Times New Roman" w:hAnsi="Times New Roman" w:cs="Times New Roman"/>
          <w:lang w:val="en-US"/>
        </w:rPr>
      </w:pPr>
      <w:r w:rsidRPr="00425CFE">
        <w:rPr>
          <w:rFonts w:ascii="Times New Roman" w:hAnsi="Times New Roman" w:cs="Times New Roman"/>
          <w:lang w:val="en-US"/>
        </w:rPr>
        <w:t xml:space="preserve">(10) Agriculture </w:t>
      </w:r>
    </w:p>
    <w:p w14:paraId="1FE12306"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1B096EC7"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It is my Government's view that Newfoundland's position relative to the other provinces will actually fall if this trend in Federal regional development projects continues. My Government is eager to develop with the Federal Government a strategy for short, medium and </w:t>
      </w:r>
      <w:proofErr w:type="gramStart"/>
      <w:r w:rsidRPr="00425CFE">
        <w:rPr>
          <w:rFonts w:ascii="Times New Roman" w:hAnsi="Times New Roman" w:cs="Times New Roman"/>
          <w:lang w:val="en-US"/>
        </w:rPr>
        <w:t>long term</w:t>
      </w:r>
      <w:proofErr w:type="gramEnd"/>
      <w:r w:rsidRPr="00425CFE">
        <w:rPr>
          <w:rFonts w:ascii="Times New Roman" w:hAnsi="Times New Roman" w:cs="Times New Roman"/>
          <w:lang w:val="en-US"/>
        </w:rPr>
        <w:t xml:space="preserve"> infrastructure development for the Province. There is, at the present time, a lack of sensitivity and, therefore, a lack of understanding of the Newfoundland condition. For example, the Federal Government does not seem interested in signing' a new Rural Development Agreement. Newfoundlanders and </w:t>
      </w:r>
      <w:proofErr w:type="spellStart"/>
      <w:r w:rsidRPr="00425CFE">
        <w:rPr>
          <w:rFonts w:ascii="Times New Roman" w:hAnsi="Times New Roman" w:cs="Times New Roman"/>
          <w:lang w:val="en-US"/>
        </w:rPr>
        <w:t>Labradorians</w:t>
      </w:r>
      <w:proofErr w:type="spellEnd"/>
      <w:r w:rsidRPr="00425CFE">
        <w:rPr>
          <w:rFonts w:ascii="Times New Roman" w:hAnsi="Times New Roman" w:cs="Times New Roman"/>
          <w:lang w:val="en-US"/>
        </w:rPr>
        <w:t xml:space="preserve"> know that the lifeblood and very essence of this Province is our rural personality. </w:t>
      </w:r>
    </w:p>
    <w:p w14:paraId="53EB9AB7"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109B30D4" w14:textId="77777777" w:rsidR="00DB4FC5" w:rsidRPr="00425CFE" w:rsidRDefault="00DB4FC5" w:rsidP="00C1401C">
      <w:pPr>
        <w:widowControl w:val="0"/>
        <w:autoSpaceDE w:val="0"/>
        <w:autoSpaceDN w:val="0"/>
        <w:adjustRightInd w:val="0"/>
        <w:jc w:val="both"/>
        <w:rPr>
          <w:rFonts w:ascii="Times New Roman" w:hAnsi="Times New Roman" w:cs="Times New Roman"/>
          <w:sz w:val="2"/>
          <w:szCs w:val="2"/>
          <w:lang w:val="en-US"/>
        </w:rPr>
      </w:pPr>
    </w:p>
    <w:p w14:paraId="2CAD0065"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b/>
          <w:lang w:val="en-US"/>
        </w:rPr>
      </w:pPr>
      <w:r w:rsidRPr="00425CFE">
        <w:rPr>
          <w:rFonts w:ascii="Times New Roman" w:hAnsi="Times New Roman" w:cs="Times New Roman"/>
          <w:b/>
          <w:lang w:val="en-US"/>
        </w:rPr>
        <w:t xml:space="preserve">(d) Employment Development </w:t>
      </w:r>
    </w:p>
    <w:p w14:paraId="03F4F232"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66FC10EC"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My Government is acutely aware of the large number of our people looking for productive work. We remain the province with the highest unemployment rate in all of Canada. My Ministers view with concern the Federal Government's rejection of this Province's position that </w:t>
      </w:r>
      <w:proofErr w:type="gramStart"/>
      <w:r w:rsidRPr="00425CFE">
        <w:rPr>
          <w:rFonts w:ascii="Times New Roman" w:hAnsi="Times New Roman" w:cs="Times New Roman"/>
          <w:lang w:val="en-US"/>
        </w:rPr>
        <w:t>long term</w:t>
      </w:r>
      <w:proofErr w:type="gramEnd"/>
      <w:r w:rsidRPr="00425CFE">
        <w:rPr>
          <w:rFonts w:ascii="Times New Roman" w:hAnsi="Times New Roman" w:cs="Times New Roman"/>
          <w:lang w:val="en-US"/>
        </w:rPr>
        <w:t xml:space="preserve"> resource development projects are the cornerstone of a job creation program. My Government has demonstrated that all of the Federal allocation for Newfoundland and Labrador under the "New Employment Expansion and Development Program" (NEED) could be used to fund long term resource related projects in the forestry, mining, fishery, agricultur</w:t>
      </w:r>
      <w:r w:rsidR="00637425" w:rsidRPr="00425CFE">
        <w:rPr>
          <w:rFonts w:ascii="Times New Roman" w:hAnsi="Times New Roman" w:cs="Times New Roman"/>
          <w:lang w:val="en-US"/>
        </w:rPr>
        <w:t>e I and transportation sectors</w:t>
      </w:r>
      <w:r w:rsidRPr="00425CFE">
        <w:rPr>
          <w:rFonts w:ascii="Times New Roman" w:hAnsi="Times New Roman" w:cs="Times New Roman"/>
          <w:lang w:val="en-US"/>
        </w:rPr>
        <w:t xml:space="preserve">. My Government stands ready to co-operate to achieve the maximum benefits possible for our people concerning employment development. </w:t>
      </w:r>
    </w:p>
    <w:p w14:paraId="6F2226BE"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b/>
          <w:lang w:val="en-US"/>
        </w:rPr>
      </w:pPr>
      <w:r w:rsidRPr="00425CFE">
        <w:rPr>
          <w:rFonts w:ascii="Times New Roman" w:hAnsi="Times New Roman" w:cs="Times New Roman"/>
          <w:b/>
          <w:lang w:val="en-US"/>
        </w:rPr>
        <w:t xml:space="preserve">[e] Search and Rescue and </w:t>
      </w:r>
      <w:proofErr w:type="spellStart"/>
      <w:r w:rsidRPr="00425CFE">
        <w:rPr>
          <w:rFonts w:ascii="Times New Roman" w:hAnsi="Times New Roman" w:cs="Times New Roman"/>
          <w:b/>
          <w:lang w:val="en-US"/>
        </w:rPr>
        <w:t>Defence</w:t>
      </w:r>
      <w:proofErr w:type="spellEnd"/>
      <w:r w:rsidRPr="00425CFE">
        <w:rPr>
          <w:rFonts w:ascii="Times New Roman" w:hAnsi="Times New Roman" w:cs="Times New Roman"/>
          <w:b/>
          <w:lang w:val="en-US"/>
        </w:rPr>
        <w:t xml:space="preserve"> </w:t>
      </w:r>
    </w:p>
    <w:p w14:paraId="0C352E47"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6F3D18F4"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My Government has been attempting to have our search and rescue and </w:t>
      </w:r>
      <w:proofErr w:type="spellStart"/>
      <w:r w:rsidRPr="00425CFE">
        <w:rPr>
          <w:rFonts w:ascii="Times New Roman" w:hAnsi="Times New Roman" w:cs="Times New Roman"/>
          <w:lang w:val="en-US"/>
        </w:rPr>
        <w:t>defence</w:t>
      </w:r>
      <w:proofErr w:type="spellEnd"/>
      <w:r w:rsidRPr="00425CFE">
        <w:rPr>
          <w:rFonts w:ascii="Times New Roman" w:hAnsi="Times New Roman" w:cs="Times New Roman"/>
          <w:lang w:val="en-US"/>
        </w:rPr>
        <w:t xml:space="preserve"> facilities improved in this Province: Many Commissions of Inquiry have demonstrated the acute need for upgraded search and rescue facilities. No one need be reminded. </w:t>
      </w:r>
      <w:proofErr w:type="gramStart"/>
      <w:r w:rsidRPr="00425CFE">
        <w:rPr>
          <w:rFonts w:ascii="Times New Roman" w:hAnsi="Times New Roman" w:cs="Times New Roman"/>
          <w:lang w:val="en-US"/>
        </w:rPr>
        <w:t>of</w:t>
      </w:r>
      <w:proofErr w:type="gramEnd"/>
      <w:r w:rsidRPr="00425CFE">
        <w:rPr>
          <w:rFonts w:ascii="Times New Roman" w:hAnsi="Times New Roman" w:cs="Times New Roman"/>
          <w:lang w:val="en-US"/>
        </w:rPr>
        <w:t xml:space="preserve"> the Ocean Ranger tragedy of just over a year ago and the need clearly identified from that tragic disaster. More recent events that led my Government to order a stop to winter offshore drilling further underline this need for upgrading search and, rescue facilities. </w:t>
      </w:r>
    </w:p>
    <w:p w14:paraId="15F34D91"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31F37025" w14:textId="77777777" w:rsidR="00DB4FC5" w:rsidRPr="00425CFE" w:rsidRDefault="0063742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In the same way, </w:t>
      </w:r>
      <w:r w:rsidR="00DB4FC5" w:rsidRPr="00425CFE">
        <w:rPr>
          <w:rFonts w:ascii="Times New Roman" w:hAnsi="Times New Roman" w:cs="Times New Roman"/>
          <w:lang w:val="en-US"/>
        </w:rPr>
        <w:t xml:space="preserve">my Government </w:t>
      </w:r>
      <w:r w:rsidRPr="00425CFE">
        <w:rPr>
          <w:rFonts w:ascii="Times New Roman" w:hAnsi="Times New Roman" w:cs="Times New Roman"/>
          <w:lang w:val="en-US"/>
        </w:rPr>
        <w:t xml:space="preserve">has been pressing for a larger </w:t>
      </w:r>
      <w:r w:rsidR="00DB4FC5" w:rsidRPr="00425CFE">
        <w:rPr>
          <w:rFonts w:ascii="Times New Roman" w:hAnsi="Times New Roman" w:cs="Times New Roman"/>
          <w:lang w:val="en-US"/>
        </w:rPr>
        <w:t xml:space="preserve">share of Federal </w:t>
      </w:r>
      <w:proofErr w:type="spellStart"/>
      <w:r w:rsidR="00DB4FC5" w:rsidRPr="00425CFE">
        <w:rPr>
          <w:rFonts w:ascii="Times New Roman" w:hAnsi="Times New Roman" w:cs="Times New Roman"/>
          <w:lang w:val="en-US"/>
        </w:rPr>
        <w:t>defence</w:t>
      </w:r>
      <w:proofErr w:type="spellEnd"/>
      <w:r w:rsidR="00DB4FC5" w:rsidRPr="00425CFE">
        <w:rPr>
          <w:rFonts w:ascii="Times New Roman" w:hAnsi="Times New Roman" w:cs="Times New Roman"/>
          <w:lang w:val="en-US"/>
        </w:rPr>
        <w:t xml:space="preserve"> expenditure in our Province. Because of the severe economic hardship being experienced in the Happy Valley - Goose Bay area, my Government has been unceasing in its e</w:t>
      </w:r>
      <w:r w:rsidRPr="00425CFE">
        <w:rPr>
          <w:rFonts w:ascii="Times New Roman" w:hAnsi="Times New Roman" w:cs="Times New Roman"/>
          <w:lang w:val="en-US"/>
        </w:rPr>
        <w:t xml:space="preserve">fforts to persuade the Federal </w:t>
      </w:r>
      <w:r w:rsidR="00DB4FC5" w:rsidRPr="00425CFE">
        <w:rPr>
          <w:rFonts w:ascii="Times New Roman" w:hAnsi="Times New Roman" w:cs="Times New Roman"/>
          <w:lang w:val="en-US"/>
        </w:rPr>
        <w:t>authorities to</w:t>
      </w:r>
      <w:r w:rsidRPr="00425CFE">
        <w:rPr>
          <w:rFonts w:ascii="Times New Roman" w:hAnsi="Times New Roman" w:cs="Times New Roman"/>
          <w:lang w:val="en-US"/>
        </w:rPr>
        <w:t xml:space="preserve"> </w:t>
      </w:r>
      <w:r w:rsidR="00DB4FC5" w:rsidRPr="00425CFE">
        <w:rPr>
          <w:rFonts w:ascii="Times New Roman" w:hAnsi="Times New Roman" w:cs="Times New Roman"/>
          <w:lang w:val="en-US"/>
        </w:rPr>
        <w:t xml:space="preserve">provide Canadian </w:t>
      </w:r>
      <w:proofErr w:type="spellStart"/>
      <w:r w:rsidR="00DB4FC5" w:rsidRPr="00425CFE">
        <w:rPr>
          <w:rFonts w:ascii="Times New Roman" w:hAnsi="Times New Roman" w:cs="Times New Roman"/>
          <w:lang w:val="en-US"/>
        </w:rPr>
        <w:t>defence</w:t>
      </w:r>
      <w:proofErr w:type="spellEnd"/>
      <w:r w:rsidR="00DB4FC5" w:rsidRPr="00425CFE">
        <w:rPr>
          <w:rFonts w:ascii="Times New Roman" w:hAnsi="Times New Roman" w:cs="Times New Roman"/>
          <w:lang w:val="en-US"/>
        </w:rPr>
        <w:t xml:space="preserve"> facilities in this area</w:t>
      </w:r>
      <w:r w:rsidRPr="00425CFE">
        <w:rPr>
          <w:rFonts w:ascii="Times New Roman" w:hAnsi="Times New Roman" w:cs="Times New Roman"/>
          <w:lang w:val="en-US"/>
        </w:rPr>
        <w:t xml:space="preserve"> </w:t>
      </w:r>
      <w:r w:rsidR="00DB4FC5" w:rsidRPr="00425CFE">
        <w:rPr>
          <w:rFonts w:ascii="Times New Roman" w:hAnsi="Times New Roman" w:cs="Times New Roman"/>
          <w:lang w:val="en-US"/>
        </w:rPr>
        <w:t xml:space="preserve">of our Province. We remain the </w:t>
      </w:r>
      <w:proofErr w:type="gramStart"/>
      <w:r w:rsidR="00DB4FC5" w:rsidRPr="00425CFE">
        <w:rPr>
          <w:rFonts w:ascii="Times New Roman" w:hAnsi="Times New Roman" w:cs="Times New Roman"/>
          <w:lang w:val="en-US"/>
        </w:rPr>
        <w:t>province which</w:t>
      </w:r>
      <w:proofErr w:type="gramEnd"/>
      <w:r w:rsidR="00DB4FC5" w:rsidRPr="00425CFE">
        <w:rPr>
          <w:rFonts w:ascii="Times New Roman" w:hAnsi="Times New Roman" w:cs="Times New Roman"/>
          <w:lang w:val="en-US"/>
        </w:rPr>
        <w:t xml:space="preserve"> gets the lowest perce</w:t>
      </w:r>
      <w:r w:rsidRPr="00425CFE">
        <w:rPr>
          <w:rFonts w:ascii="Times New Roman" w:hAnsi="Times New Roman" w:cs="Times New Roman"/>
          <w:lang w:val="en-US"/>
        </w:rPr>
        <w:t xml:space="preserve">ntage, of the </w:t>
      </w:r>
      <w:proofErr w:type="spellStart"/>
      <w:r w:rsidRPr="00425CFE">
        <w:rPr>
          <w:rFonts w:ascii="Times New Roman" w:hAnsi="Times New Roman" w:cs="Times New Roman"/>
          <w:lang w:val="en-US"/>
        </w:rPr>
        <w:t>defence</w:t>
      </w:r>
      <w:proofErr w:type="spellEnd"/>
      <w:r w:rsidRPr="00425CFE">
        <w:rPr>
          <w:rFonts w:ascii="Times New Roman" w:hAnsi="Times New Roman" w:cs="Times New Roman"/>
          <w:lang w:val="en-US"/>
        </w:rPr>
        <w:t xml:space="preserve"> dollar on a per capita basis.</w:t>
      </w:r>
    </w:p>
    <w:p w14:paraId="63220552" w14:textId="77777777" w:rsidR="00DB4FC5" w:rsidRPr="00425CFE" w:rsidRDefault="00DB4FC5" w:rsidP="00C1401C">
      <w:pPr>
        <w:widowControl w:val="0"/>
        <w:autoSpaceDE w:val="0"/>
        <w:autoSpaceDN w:val="0"/>
        <w:adjustRightInd w:val="0"/>
        <w:jc w:val="both"/>
        <w:rPr>
          <w:rFonts w:ascii="Times New Roman" w:hAnsi="Times New Roman" w:cs="Times New Roman"/>
          <w:sz w:val="2"/>
          <w:szCs w:val="2"/>
          <w:lang w:val="en-US"/>
        </w:rPr>
      </w:pPr>
    </w:p>
    <w:p w14:paraId="2B32F860"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5D6F4FB1"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Just recently the Federal Government announced the closure of the Shoe Cove Satellite Tracking Station. This Station had the capability to provide quick up-to-date information on weather and ice conditions off our shores. My Government has been tireless in its efforts to have this closure cancelled. The Governments of the other Eastern Provinces and the scientific community have all supported my Government on this issue. Tragically, we have not been successful. My Government has learned that a facility in Manitoba is supposed to serve our area but we have discovered that the areas offshore Newfoundland, now being explored, </w:t>
      </w:r>
      <w:proofErr w:type="gramStart"/>
      <w:r w:rsidRPr="00425CFE">
        <w:rPr>
          <w:rFonts w:ascii="Times New Roman" w:hAnsi="Times New Roman" w:cs="Times New Roman"/>
          <w:lang w:val="en-US"/>
        </w:rPr>
        <w:t>are</w:t>
      </w:r>
      <w:proofErr w:type="gramEnd"/>
      <w:r w:rsidRPr="00425CFE">
        <w:rPr>
          <w:rFonts w:ascii="Times New Roman" w:hAnsi="Times New Roman" w:cs="Times New Roman"/>
          <w:lang w:val="en-US"/>
        </w:rPr>
        <w:t xml:space="preserve"> not covered by this facility. At the same time, information has become available that the Federal Government is spending $600,000 on a similar facility in Thailand. </w:t>
      </w:r>
    </w:p>
    <w:p w14:paraId="12512AD2"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4EE474E2"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b/>
          <w:lang w:val="en-US"/>
        </w:rPr>
      </w:pPr>
      <w:r w:rsidRPr="00425CFE">
        <w:rPr>
          <w:rFonts w:ascii="Times New Roman" w:hAnsi="Times New Roman" w:cs="Times New Roman"/>
          <w:b/>
          <w:lang w:val="en-US"/>
        </w:rPr>
        <w:t xml:space="preserve">(f) Transportation </w:t>
      </w:r>
    </w:p>
    <w:p w14:paraId="2D64DD97"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b/>
          <w:lang w:val="en-US"/>
        </w:rPr>
      </w:pPr>
    </w:p>
    <w:p w14:paraId="1195BB61"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A province cannot develop unless it has a </w:t>
      </w:r>
      <w:proofErr w:type="gramStart"/>
      <w:r w:rsidRPr="00425CFE">
        <w:rPr>
          <w:rFonts w:ascii="Times New Roman" w:hAnsi="Times New Roman" w:cs="Times New Roman"/>
          <w:lang w:val="en-US"/>
        </w:rPr>
        <w:t>well developed</w:t>
      </w:r>
      <w:proofErr w:type="gramEnd"/>
      <w:r w:rsidRPr="00425CFE">
        <w:rPr>
          <w:rFonts w:ascii="Times New Roman" w:hAnsi="Times New Roman" w:cs="Times New Roman"/>
          <w:lang w:val="en-US"/>
        </w:rPr>
        <w:t xml:space="preserve"> transportation system. At present the standard of our Trans Canada Highway is the lowest of any province in Canada. Recent Federal-Provincial agreements have not been sufficient to raise the standard to Canadian levels. The Government of Newfoundland and Labrador has repeatedly proposed signing larger agreements so that significan</w:t>
      </w:r>
      <w:r w:rsidR="00637425" w:rsidRPr="00425CFE">
        <w:rPr>
          <w:rFonts w:ascii="Times New Roman" w:hAnsi="Times New Roman" w:cs="Times New Roman"/>
          <w:lang w:val="en-US"/>
        </w:rPr>
        <w:t>t improvements can be realized</w:t>
      </w:r>
      <w:r w:rsidRPr="00425CFE">
        <w:rPr>
          <w:rFonts w:ascii="Times New Roman" w:hAnsi="Times New Roman" w:cs="Times New Roman"/>
          <w:lang w:val="en-US"/>
        </w:rPr>
        <w:t xml:space="preserve">. </w:t>
      </w:r>
    </w:p>
    <w:p w14:paraId="384243B1"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612BB3C4"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My Government proposed a Secondary Roads Agreement over a year ago. </w:t>
      </w:r>
    </w:p>
    <w:p w14:paraId="649C5791"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One major component of that proposal was the start of construction</w:t>
      </w:r>
      <w:r w:rsidR="00637425" w:rsidRPr="00425CFE">
        <w:rPr>
          <w:rFonts w:ascii="Times New Roman" w:hAnsi="Times New Roman" w:cs="Times New Roman"/>
          <w:lang w:val="en-US"/>
        </w:rPr>
        <w:t xml:space="preserve"> of the Trans Labrador Highway</w:t>
      </w:r>
      <w:r w:rsidRPr="00425CFE">
        <w:rPr>
          <w:rFonts w:ascii="Times New Roman" w:hAnsi="Times New Roman" w:cs="Times New Roman"/>
          <w:lang w:val="en-US"/>
        </w:rPr>
        <w:t xml:space="preserve">. The key to Labrador development is transportation. There is no other action that can act as a catalyst to stimulate growth and development of this important part of our Province. Without this key transportation project, Newfoundland's ability to capture maximum spinoffs from new developments that will surely occur will continue to be unacceptable. </w:t>
      </w:r>
    </w:p>
    <w:p w14:paraId="5CD84F0F" w14:textId="77777777" w:rsidR="00DB4FC5" w:rsidRPr="00425CFE" w:rsidRDefault="00DB4FC5" w:rsidP="00C1401C">
      <w:pPr>
        <w:widowControl w:val="0"/>
        <w:autoSpaceDE w:val="0"/>
        <w:autoSpaceDN w:val="0"/>
        <w:adjustRightInd w:val="0"/>
        <w:jc w:val="both"/>
        <w:rPr>
          <w:rFonts w:ascii="Times New Roman" w:hAnsi="Times New Roman" w:cs="Times New Roman"/>
          <w:sz w:val="2"/>
          <w:szCs w:val="2"/>
          <w:lang w:val="en-US"/>
        </w:rPr>
      </w:pPr>
    </w:p>
    <w:p w14:paraId="715DD62D"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37EE737C"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b/>
          <w:lang w:val="en-US"/>
        </w:rPr>
      </w:pPr>
      <w:r w:rsidRPr="00425CFE">
        <w:rPr>
          <w:rFonts w:ascii="Times New Roman" w:hAnsi="Times New Roman" w:cs="Times New Roman"/>
          <w:b/>
          <w:lang w:val="en-US"/>
        </w:rPr>
        <w:t xml:space="preserve">(g) </w:t>
      </w:r>
      <w:proofErr w:type="spellStart"/>
      <w:r w:rsidRPr="00425CFE">
        <w:rPr>
          <w:rFonts w:ascii="Times New Roman" w:hAnsi="Times New Roman" w:cs="Times New Roman"/>
          <w:b/>
          <w:lang w:val="en-US"/>
        </w:rPr>
        <w:t>Nordco</w:t>
      </w:r>
      <w:proofErr w:type="spellEnd"/>
      <w:r w:rsidRPr="00425CFE">
        <w:rPr>
          <w:rFonts w:ascii="Times New Roman" w:hAnsi="Times New Roman" w:cs="Times New Roman"/>
          <w:b/>
          <w:lang w:val="en-US"/>
        </w:rPr>
        <w:t xml:space="preserve"> </w:t>
      </w:r>
    </w:p>
    <w:p w14:paraId="51D12EB1"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60F9238D"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In 1975, both Governments entered into an agreement to establish a corporation entitled the Newfoundland Oceans Research and Development Corporation. Its chief function was to act as a research and development arm to help lead the way in cold ocean research. It was to complement the work being done at Memorial University. It became a valuable tool for this Province in marine related activity. When the agreement expired in March 1979, the Federal Government decided it would not continue to participate. My Government, cognizant of the critical- role this Corporation could play in the pursuit of our fisheries development and offshore mineral development, decided that it must not let this important infant corporation die. The Province, therefore, provided a generous plan whereby the Corporation could purchase a suitable building. The Province has also provided over $3 </w:t>
      </w:r>
      <w:r w:rsidR="00637425" w:rsidRPr="00425CFE">
        <w:rPr>
          <w:rFonts w:ascii="Times New Roman" w:hAnsi="Times New Roman" w:cs="Times New Roman"/>
          <w:lang w:val="en-US"/>
        </w:rPr>
        <w:t>million in deficit financing.</w:t>
      </w:r>
    </w:p>
    <w:p w14:paraId="50D5BD9A"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32D78D92"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Mr. Speaker and Members of the </w:t>
      </w:r>
      <w:proofErr w:type="spellStart"/>
      <w:r w:rsidRPr="00425CFE">
        <w:rPr>
          <w:rFonts w:ascii="Times New Roman" w:hAnsi="Times New Roman" w:cs="Times New Roman"/>
          <w:lang w:val="en-US"/>
        </w:rPr>
        <w:t>Honourable</w:t>
      </w:r>
      <w:proofErr w:type="spellEnd"/>
      <w:r w:rsidRPr="00425CFE">
        <w:rPr>
          <w:rFonts w:ascii="Times New Roman" w:hAnsi="Times New Roman" w:cs="Times New Roman"/>
          <w:lang w:val="en-US"/>
        </w:rPr>
        <w:t xml:space="preserve"> House of Assembly: </w:t>
      </w:r>
    </w:p>
    <w:p w14:paraId="125EDE9A"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5C8E7523"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The second Federal action strikes at the heart of social development in Canada. The five year agreement between the provinces and the Federal Government from 1977 to 1982 provided a level of funding to provinces for Health Care 'and Post Secondary Education. While the allocation did not provide the total spent by a-province, it was a significant sum and greatly assisted this Province, especially recognizing that legitimate expansion in physical infrastructure was needed to improve the quality of these services. Within, the Canadian context, the health and education systems have become models for many parts of the world and as a result, increasing expectations of our people in Newfoundland</w:t>
      </w:r>
      <w:r w:rsidR="00637425" w:rsidRPr="00425CFE">
        <w:rPr>
          <w:rFonts w:ascii="Times New Roman" w:hAnsi="Times New Roman" w:cs="Times New Roman"/>
          <w:lang w:val="en-US"/>
        </w:rPr>
        <w:t xml:space="preserve"> </w:t>
      </w:r>
      <w:r w:rsidRPr="00425CFE">
        <w:rPr>
          <w:rFonts w:ascii="Times New Roman" w:hAnsi="Times New Roman" w:cs="Times New Roman"/>
          <w:lang w:val="en-US"/>
        </w:rPr>
        <w:t xml:space="preserve">have been no different than in other parts of the Nation. My Government, therefore, like the Governments of the other provinces, was dismayed during negotiations for a new </w:t>
      </w:r>
      <w:proofErr w:type="gramStart"/>
      <w:r w:rsidRPr="00425CFE">
        <w:rPr>
          <w:rFonts w:ascii="Times New Roman" w:hAnsi="Times New Roman" w:cs="Times New Roman"/>
          <w:lang w:val="en-US"/>
        </w:rPr>
        <w:t>five year</w:t>
      </w:r>
      <w:proofErr w:type="gramEnd"/>
      <w:r w:rsidRPr="00425CFE">
        <w:rPr>
          <w:rFonts w:ascii="Times New Roman" w:hAnsi="Times New Roman" w:cs="Times New Roman"/>
          <w:lang w:val="en-US"/>
        </w:rPr>
        <w:t xml:space="preserve"> agreement covering the years 1982-1987, when the Federal Government revealed that provinces could expect less of an increase in the Federal contribution to these areas than we had been led to expect. Using the formula from the previous agreement as a guide and the inescapable fact that costs are growing higher in these fields than in others, my Government calculates a loss of revenue from the new </w:t>
      </w:r>
      <w:proofErr w:type="gramStart"/>
      <w:r w:rsidRPr="00425CFE">
        <w:rPr>
          <w:rFonts w:ascii="Times New Roman" w:hAnsi="Times New Roman" w:cs="Times New Roman"/>
          <w:lang w:val="en-US"/>
        </w:rPr>
        <w:t>five year</w:t>
      </w:r>
      <w:proofErr w:type="gramEnd"/>
      <w:r w:rsidRPr="00425CFE">
        <w:rPr>
          <w:rFonts w:ascii="Times New Roman" w:hAnsi="Times New Roman" w:cs="Times New Roman"/>
          <w:lang w:val="en-US"/>
        </w:rPr>
        <w:t xml:space="preserve"> plan of $125 million as compared with the formula of the </w:t>
      </w:r>
      <w:r w:rsidR="00637425" w:rsidRPr="00425CFE">
        <w:rPr>
          <w:rFonts w:ascii="Times New Roman" w:hAnsi="Times New Roman" w:cs="Times New Roman"/>
          <w:lang w:val="en-US"/>
        </w:rPr>
        <w:t xml:space="preserve">previous five year agreement. </w:t>
      </w:r>
    </w:p>
    <w:p w14:paraId="6030AC96" w14:textId="77777777" w:rsidR="00637425" w:rsidRPr="00425CFE" w:rsidRDefault="00637425" w:rsidP="00C1401C">
      <w:pPr>
        <w:widowControl w:val="0"/>
        <w:autoSpaceDE w:val="0"/>
        <w:autoSpaceDN w:val="0"/>
        <w:adjustRightInd w:val="0"/>
        <w:spacing w:before="1" w:after="1"/>
        <w:ind w:firstLine="708"/>
        <w:jc w:val="both"/>
        <w:rPr>
          <w:rFonts w:ascii="Times New Roman" w:hAnsi="Times New Roman" w:cs="Times New Roman"/>
          <w:lang w:val="en-US"/>
        </w:rPr>
      </w:pPr>
    </w:p>
    <w:p w14:paraId="4659CD69"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Mr. Speaker and Members of the </w:t>
      </w:r>
      <w:proofErr w:type="spellStart"/>
      <w:r w:rsidRPr="00425CFE">
        <w:rPr>
          <w:rFonts w:ascii="Times New Roman" w:hAnsi="Times New Roman" w:cs="Times New Roman"/>
          <w:lang w:val="en-US"/>
        </w:rPr>
        <w:t>Honourable</w:t>
      </w:r>
      <w:proofErr w:type="spellEnd"/>
      <w:r w:rsidRPr="00425CFE">
        <w:rPr>
          <w:rFonts w:ascii="Times New Roman" w:hAnsi="Times New Roman" w:cs="Times New Roman"/>
          <w:lang w:val="en-US"/>
        </w:rPr>
        <w:t xml:space="preserve"> House of Assembly: </w:t>
      </w:r>
    </w:p>
    <w:p w14:paraId="7E2A0397"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2CD8BEE1"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It is against this backdrop of forced legal maneuvers, unsigned agreements, and insensitive decisions, that the people of Newfoundland and Labrador find themselves this day. </w:t>
      </w:r>
    </w:p>
    <w:p w14:paraId="121F7D81"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5D1E8771" w14:textId="77777777" w:rsidR="00DB4FC5" w:rsidRPr="00425CFE" w:rsidRDefault="0063742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I</w:t>
      </w:r>
      <w:r w:rsidR="00DB4FC5" w:rsidRPr="00425CFE">
        <w:rPr>
          <w:rFonts w:ascii="Times New Roman" w:hAnsi="Times New Roman" w:cs="Times New Roman"/>
          <w:lang w:val="en-US"/>
        </w:rPr>
        <w:t xml:space="preserve">n the face of this unfortunate circumstance and a </w:t>
      </w:r>
      <w:proofErr w:type="gramStart"/>
      <w:r w:rsidR="00DB4FC5" w:rsidRPr="00425CFE">
        <w:rPr>
          <w:rFonts w:ascii="Times New Roman" w:hAnsi="Times New Roman" w:cs="Times New Roman"/>
          <w:lang w:val="en-US"/>
        </w:rPr>
        <w:t>world-wide</w:t>
      </w:r>
      <w:proofErr w:type="gramEnd"/>
      <w:r w:rsidR="00DB4FC5" w:rsidRPr="00425CFE">
        <w:rPr>
          <w:rFonts w:ascii="Times New Roman" w:hAnsi="Times New Roman" w:cs="Times New Roman"/>
          <w:lang w:val="en-US"/>
        </w:rPr>
        <w:t xml:space="preserve"> recession, my Government has steadfastly discharged its responsibility during this past year. </w:t>
      </w:r>
    </w:p>
    <w:p w14:paraId="773EE220"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Being an </w:t>
      </w:r>
      <w:proofErr w:type="gramStart"/>
      <w:r w:rsidRPr="00425CFE">
        <w:rPr>
          <w:rFonts w:ascii="Times New Roman" w:hAnsi="Times New Roman" w:cs="Times New Roman"/>
          <w:lang w:val="en-US"/>
        </w:rPr>
        <w:t>export oriented</w:t>
      </w:r>
      <w:proofErr w:type="gramEnd"/>
      <w:r w:rsidRPr="00425CFE">
        <w:rPr>
          <w:rFonts w:ascii="Times New Roman" w:hAnsi="Times New Roman" w:cs="Times New Roman"/>
          <w:lang w:val="en-US"/>
        </w:rPr>
        <w:t xml:space="preserve"> society, our resource industries were put under severe strain and are still experiencing soft markets. </w:t>
      </w:r>
    </w:p>
    <w:p w14:paraId="4275CAEE"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3BF6D61E" w14:textId="77777777" w:rsidR="00DB4FC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ab/>
        <w:t>My</w:t>
      </w:r>
      <w:r w:rsidR="00DB4FC5" w:rsidRPr="00425CFE">
        <w:rPr>
          <w:rFonts w:ascii="Times New Roman" w:hAnsi="Times New Roman" w:cs="Times New Roman"/>
          <w:lang w:val="en-US"/>
        </w:rPr>
        <w:t xml:space="preserve"> Ministers have held a number of meetings with</w:t>
      </w:r>
      <w:r w:rsidRPr="00425CFE">
        <w:rPr>
          <w:rFonts w:ascii="Times New Roman" w:hAnsi="Times New Roman" w:cs="Times New Roman"/>
          <w:lang w:val="en-US"/>
        </w:rPr>
        <w:t xml:space="preserve"> </w:t>
      </w:r>
      <w:proofErr w:type="spellStart"/>
      <w:r w:rsidR="00DB4FC5" w:rsidRPr="00425CFE">
        <w:rPr>
          <w:rFonts w:ascii="Times New Roman" w:hAnsi="Times New Roman" w:cs="Times New Roman"/>
          <w:lang w:val="en-US"/>
        </w:rPr>
        <w:t>Wabush</w:t>
      </w:r>
      <w:proofErr w:type="spellEnd"/>
      <w:r w:rsidR="00DB4FC5" w:rsidRPr="00425CFE">
        <w:rPr>
          <w:rFonts w:ascii="Times New Roman" w:hAnsi="Times New Roman" w:cs="Times New Roman"/>
          <w:lang w:val="en-US"/>
        </w:rPr>
        <w:t xml:space="preserve"> Mines and the Iron Ore Company of Canada to assess the level of activity in their operations for this coming year. The Province has impressed upon the resource companies working here the social disruption that such an economic downturn creates and that Government and companies must work together to ease the negative impact that has been caused. </w:t>
      </w:r>
    </w:p>
    <w:p w14:paraId="07810595"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7BBFDFF2"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The Province is encouraged by the positive attitude of our two iron ore companies. They are committed to continue operations in Labrador West and are ready to meet the demands of an economic recovery. </w:t>
      </w:r>
    </w:p>
    <w:p w14:paraId="0AFF374F" w14:textId="77777777" w:rsidR="00DB4FC5" w:rsidRPr="00425CFE" w:rsidRDefault="00DB4FC5" w:rsidP="00C1401C">
      <w:pPr>
        <w:widowControl w:val="0"/>
        <w:autoSpaceDE w:val="0"/>
        <w:autoSpaceDN w:val="0"/>
        <w:adjustRightInd w:val="0"/>
        <w:jc w:val="both"/>
        <w:rPr>
          <w:rFonts w:ascii="Times New Roman" w:hAnsi="Times New Roman" w:cs="Times New Roman"/>
          <w:sz w:val="2"/>
          <w:szCs w:val="2"/>
          <w:lang w:val="en-US"/>
        </w:rPr>
      </w:pPr>
    </w:p>
    <w:p w14:paraId="7BF996DB" w14:textId="77777777" w:rsidR="00637425" w:rsidRPr="00425CFE" w:rsidRDefault="00637425" w:rsidP="00C1401C">
      <w:pPr>
        <w:widowControl w:val="0"/>
        <w:autoSpaceDE w:val="0"/>
        <w:autoSpaceDN w:val="0"/>
        <w:adjustRightInd w:val="0"/>
        <w:spacing w:before="1" w:after="1"/>
        <w:jc w:val="both"/>
        <w:rPr>
          <w:rFonts w:ascii="Times New Roman" w:hAnsi="Times New Roman" w:cs="Times New Roman"/>
          <w:lang w:val="en-US"/>
        </w:rPr>
      </w:pPr>
    </w:p>
    <w:p w14:paraId="311D4280"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My Government remains concerned about our mining industry on the Island part of our Province. Severe problems continue to face the </w:t>
      </w:r>
      <w:proofErr w:type="spellStart"/>
      <w:r w:rsidRPr="00425CFE">
        <w:rPr>
          <w:rFonts w:ascii="Times New Roman" w:hAnsi="Times New Roman" w:cs="Times New Roman"/>
          <w:lang w:val="en-US"/>
        </w:rPr>
        <w:t>Buchans</w:t>
      </w:r>
      <w:proofErr w:type="spellEnd"/>
      <w:r w:rsidRPr="00425CFE">
        <w:rPr>
          <w:rFonts w:ascii="Times New Roman" w:hAnsi="Times New Roman" w:cs="Times New Roman"/>
          <w:lang w:val="en-US"/>
        </w:rPr>
        <w:t xml:space="preserve"> area and the </w:t>
      </w:r>
      <w:proofErr w:type="spellStart"/>
      <w:r w:rsidRPr="00425CFE">
        <w:rPr>
          <w:rFonts w:ascii="Times New Roman" w:hAnsi="Times New Roman" w:cs="Times New Roman"/>
          <w:lang w:val="en-US"/>
        </w:rPr>
        <w:t>Flintkote</w:t>
      </w:r>
      <w:proofErr w:type="spellEnd"/>
      <w:r w:rsidRPr="00425CFE">
        <w:rPr>
          <w:rFonts w:ascii="Times New Roman" w:hAnsi="Times New Roman" w:cs="Times New Roman"/>
          <w:lang w:val="en-US"/>
        </w:rPr>
        <w:t xml:space="preserve"> operation on the West Coast. As well, the </w:t>
      </w:r>
      <w:proofErr w:type="spellStart"/>
      <w:r w:rsidRPr="00425CFE">
        <w:rPr>
          <w:rFonts w:ascii="Times New Roman" w:hAnsi="Times New Roman" w:cs="Times New Roman"/>
          <w:lang w:val="en-US"/>
        </w:rPr>
        <w:t>Baie</w:t>
      </w:r>
      <w:proofErr w:type="spellEnd"/>
      <w:r w:rsidRPr="00425CFE">
        <w:rPr>
          <w:rFonts w:ascii="Times New Roman" w:hAnsi="Times New Roman" w:cs="Times New Roman"/>
          <w:lang w:val="en-US"/>
        </w:rPr>
        <w:t xml:space="preserve"> </w:t>
      </w:r>
      <w:proofErr w:type="spellStart"/>
      <w:r w:rsidRPr="00425CFE">
        <w:rPr>
          <w:rFonts w:ascii="Times New Roman" w:hAnsi="Times New Roman" w:cs="Times New Roman"/>
          <w:lang w:val="en-US"/>
        </w:rPr>
        <w:t>Verte</w:t>
      </w:r>
      <w:proofErr w:type="spellEnd"/>
      <w:r w:rsidRPr="00425CFE">
        <w:rPr>
          <w:rFonts w:ascii="Times New Roman" w:hAnsi="Times New Roman" w:cs="Times New Roman"/>
          <w:lang w:val="en-US"/>
        </w:rPr>
        <w:t xml:space="preserve"> asbestos operation is still attempting to find markets for its products, while the Rambler operation remains inoperative. </w:t>
      </w:r>
    </w:p>
    <w:p w14:paraId="4A8CF48D"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1C8EAD13"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My Government remains committed to doing all in </w:t>
      </w:r>
      <w:r w:rsidR="00C84DBA" w:rsidRPr="00425CFE">
        <w:rPr>
          <w:rFonts w:ascii="Times New Roman" w:hAnsi="Times New Roman" w:cs="Times New Roman"/>
          <w:lang w:val="en-US"/>
        </w:rPr>
        <w:t xml:space="preserve">its power to assist these areas </w:t>
      </w:r>
      <w:r w:rsidRPr="00425CFE">
        <w:rPr>
          <w:rFonts w:ascii="Times New Roman" w:hAnsi="Times New Roman" w:cs="Times New Roman"/>
          <w:lang w:val="en-US"/>
        </w:rPr>
        <w:t xml:space="preserve">through difficult economic times. </w:t>
      </w:r>
    </w:p>
    <w:p w14:paraId="2892824D"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179D99FE"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In a similar way, the forest industry has been subjected to hard economic times. Corner Brook has been dealt a severe blow and my Government has been working closely with leaders of the community to ensure that measures are taken to ease the shutdown of number seven paper machine, and just as importantly, to work now to protect and enhance the paper mill for the future. In this regard, my Government has announced that provincial Forestry personnel will be moving to Corner Brook. My Ministers look forward to similar Federal action, in the same way as both Governments worked together in the </w:t>
      </w:r>
      <w:proofErr w:type="spellStart"/>
      <w:r w:rsidRPr="00425CFE">
        <w:rPr>
          <w:rFonts w:ascii="Times New Roman" w:hAnsi="Times New Roman" w:cs="Times New Roman"/>
          <w:lang w:val="en-US"/>
        </w:rPr>
        <w:t>Baie</w:t>
      </w:r>
      <w:proofErr w:type="spellEnd"/>
      <w:r w:rsidRPr="00425CFE">
        <w:rPr>
          <w:rFonts w:ascii="Times New Roman" w:hAnsi="Times New Roman" w:cs="Times New Roman"/>
          <w:lang w:val="en-US"/>
        </w:rPr>
        <w:t xml:space="preserve"> </w:t>
      </w:r>
      <w:proofErr w:type="spellStart"/>
      <w:r w:rsidRPr="00425CFE">
        <w:rPr>
          <w:rFonts w:ascii="Times New Roman" w:hAnsi="Times New Roman" w:cs="Times New Roman"/>
          <w:lang w:val="en-US"/>
        </w:rPr>
        <w:t>Verte</w:t>
      </w:r>
      <w:proofErr w:type="spellEnd"/>
      <w:r w:rsidRPr="00425CFE">
        <w:rPr>
          <w:rFonts w:ascii="Times New Roman" w:hAnsi="Times New Roman" w:cs="Times New Roman"/>
          <w:lang w:val="en-US"/>
        </w:rPr>
        <w:t xml:space="preserve"> mining venture. Various logging</w:t>
      </w:r>
      <w:r w:rsidR="00C84DBA" w:rsidRPr="00425CFE">
        <w:rPr>
          <w:rFonts w:ascii="Times New Roman" w:hAnsi="Times New Roman" w:cs="Times New Roman"/>
          <w:lang w:val="en-US"/>
        </w:rPr>
        <w:t xml:space="preserve"> areas of Western and Central N</w:t>
      </w:r>
      <w:r w:rsidRPr="00425CFE">
        <w:rPr>
          <w:rFonts w:ascii="Times New Roman" w:hAnsi="Times New Roman" w:cs="Times New Roman"/>
          <w:lang w:val="en-US"/>
        </w:rPr>
        <w:t xml:space="preserve">ewfoundland will be negatively affected by the Bowater decision. Government is keenly aware of the problems in these areas and is working with the local people to provide solutions. While the Grand Falls and Stephenville areas are not experiencing the same hardship as Corner Brook, Government is in constant touch with the Abitibi Price Company. It is hoped that both companies will see gradual improvement as the year progresses. </w:t>
      </w:r>
    </w:p>
    <w:p w14:paraId="14296CD5"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1440ECC4" w14:textId="77777777" w:rsidR="00C84DBA"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My Government has provided generous assistance to the fishing industry and the </w:t>
      </w:r>
      <w:proofErr w:type="gramStart"/>
      <w:r w:rsidRPr="00425CFE">
        <w:rPr>
          <w:rFonts w:ascii="Times New Roman" w:hAnsi="Times New Roman" w:cs="Times New Roman"/>
          <w:lang w:val="en-US"/>
        </w:rPr>
        <w:t>saw mill</w:t>
      </w:r>
      <w:proofErr w:type="gramEnd"/>
      <w:r w:rsidRPr="00425CFE">
        <w:rPr>
          <w:rFonts w:ascii="Times New Roman" w:hAnsi="Times New Roman" w:cs="Times New Roman"/>
          <w:lang w:val="en-US"/>
        </w:rPr>
        <w:t xml:space="preserve"> industry and has continued its program of assistance to resource based industries in rural Newfoundland. </w:t>
      </w:r>
    </w:p>
    <w:p w14:paraId="19C7D653" w14:textId="77777777" w:rsidR="00C84DBA" w:rsidRPr="00425CFE" w:rsidRDefault="00C84DBA" w:rsidP="00C1401C">
      <w:pPr>
        <w:widowControl w:val="0"/>
        <w:autoSpaceDE w:val="0"/>
        <w:autoSpaceDN w:val="0"/>
        <w:adjustRightInd w:val="0"/>
        <w:spacing w:before="1" w:after="1"/>
        <w:ind w:firstLine="708"/>
        <w:jc w:val="both"/>
        <w:rPr>
          <w:rFonts w:ascii="Times New Roman" w:hAnsi="Times New Roman" w:cs="Times New Roman"/>
          <w:lang w:val="en-US"/>
        </w:rPr>
      </w:pPr>
    </w:p>
    <w:p w14:paraId="2275EDB2"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My Government has continued to increase its commitments to education with implementation of the reorganized high school program and to the health field with its </w:t>
      </w:r>
      <w:proofErr w:type="gramStart"/>
      <w:r w:rsidRPr="00425CFE">
        <w:rPr>
          <w:rFonts w:ascii="Times New Roman" w:hAnsi="Times New Roman" w:cs="Times New Roman"/>
          <w:lang w:val="en-US"/>
        </w:rPr>
        <w:t>five year</w:t>
      </w:r>
      <w:proofErr w:type="gramEnd"/>
      <w:r w:rsidRPr="00425CFE">
        <w:rPr>
          <w:rFonts w:ascii="Times New Roman" w:hAnsi="Times New Roman" w:cs="Times New Roman"/>
          <w:lang w:val="en-US"/>
        </w:rPr>
        <w:t xml:space="preserve"> hospital program. It is a little known fact that the teachers' salary bill of this past year equals the whole budget of the Province in 1967-68 and the health budget of this past year equals the whole budget of the year 1969-70. My Government continues to improve the condition of our senior citizens through new facilities and expansion of community based services. In the fields of culture and environment my Government has moved swiftly to protect and enhance these vital areas of our society. </w:t>
      </w:r>
    </w:p>
    <w:p w14:paraId="212C7A57"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425E29AE"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Mr. Speaker and Members of the </w:t>
      </w:r>
      <w:proofErr w:type="spellStart"/>
      <w:r w:rsidRPr="00425CFE">
        <w:rPr>
          <w:rFonts w:ascii="Times New Roman" w:hAnsi="Times New Roman" w:cs="Times New Roman"/>
          <w:lang w:val="en-US"/>
        </w:rPr>
        <w:t>Honourable</w:t>
      </w:r>
      <w:proofErr w:type="spellEnd"/>
      <w:r w:rsidRPr="00425CFE">
        <w:rPr>
          <w:rFonts w:ascii="Times New Roman" w:hAnsi="Times New Roman" w:cs="Times New Roman"/>
          <w:lang w:val="en-US"/>
        </w:rPr>
        <w:t xml:space="preserve"> House of Assembly: </w:t>
      </w:r>
    </w:p>
    <w:p w14:paraId="3171DC64"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7820BC8B"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While a society may be able to significantly protect its environment, and to some extent its cultural integrity, by legislation and regulation, the social policy field also demands a commitment of financial resources, particularly in Health, Education and Social Services. The tragic irony in Newfoundland's situation is that at the same time as we are failing to generate additional revenues, primarily due to Federal Government insensitivity on offshore resources and hydro</w:t>
      </w:r>
      <w:r w:rsidR="00C84DBA" w:rsidRPr="00425CFE">
        <w:rPr>
          <w:rFonts w:ascii="Times New Roman" w:hAnsi="Times New Roman" w:cs="Times New Roman"/>
          <w:lang w:val="en-US"/>
        </w:rPr>
        <w:t xml:space="preserve"> development, this same Federal </w:t>
      </w:r>
      <w:r w:rsidRPr="00425CFE">
        <w:rPr>
          <w:rFonts w:ascii="Times New Roman" w:hAnsi="Times New Roman" w:cs="Times New Roman"/>
          <w:lang w:val="en-US"/>
        </w:rPr>
        <w:t xml:space="preserve">Government is also reducing its commitment to social programs through Established Program Financing, especially in the areas of health and post secondary education. </w:t>
      </w:r>
    </w:p>
    <w:p w14:paraId="1AEE26FF"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3D5AB9E9"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In the face of this reality, my Government is extremely concerned with the ongoing legitimate social and cultural needs that must be addressed. It is not enough for Government to maintain existing levels. We must attempt to satisfy the expectations of Newfoundlanders and </w:t>
      </w:r>
      <w:proofErr w:type="spellStart"/>
      <w:r w:rsidRPr="00425CFE">
        <w:rPr>
          <w:rFonts w:ascii="Times New Roman" w:hAnsi="Times New Roman" w:cs="Times New Roman"/>
          <w:lang w:val="en-US"/>
        </w:rPr>
        <w:t>Labradorians</w:t>
      </w:r>
      <w:proofErr w:type="spellEnd"/>
      <w:r w:rsidRPr="00425CFE">
        <w:rPr>
          <w:rFonts w:ascii="Times New Roman" w:hAnsi="Times New Roman" w:cs="Times New Roman"/>
          <w:lang w:val="en-US"/>
        </w:rPr>
        <w:t xml:space="preserve"> to reach Canadian standards! </w:t>
      </w:r>
    </w:p>
    <w:p w14:paraId="5C9AFF1A" w14:textId="77777777" w:rsidR="00DB4FC5" w:rsidRPr="00425CFE" w:rsidRDefault="00DB4FC5" w:rsidP="00C1401C">
      <w:pPr>
        <w:widowControl w:val="0"/>
        <w:autoSpaceDE w:val="0"/>
        <w:autoSpaceDN w:val="0"/>
        <w:adjustRightInd w:val="0"/>
        <w:jc w:val="both"/>
        <w:rPr>
          <w:rFonts w:ascii="Times New Roman" w:hAnsi="Times New Roman" w:cs="Times New Roman"/>
          <w:lang w:val="en-US"/>
        </w:rPr>
      </w:pPr>
    </w:p>
    <w:p w14:paraId="41397205" w14:textId="77777777" w:rsidR="00C84DBA" w:rsidRPr="00425CFE" w:rsidRDefault="00C84DBA" w:rsidP="00C1401C">
      <w:pPr>
        <w:widowControl w:val="0"/>
        <w:autoSpaceDE w:val="0"/>
        <w:autoSpaceDN w:val="0"/>
        <w:adjustRightInd w:val="0"/>
        <w:jc w:val="both"/>
        <w:rPr>
          <w:rFonts w:ascii="Times New Roman" w:hAnsi="Times New Roman" w:cs="Times New Roman"/>
          <w:sz w:val="2"/>
          <w:szCs w:val="2"/>
          <w:lang w:val="en-US"/>
        </w:rPr>
      </w:pPr>
    </w:p>
    <w:p w14:paraId="53D80108"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Mr. Speaker and Members of the </w:t>
      </w:r>
      <w:proofErr w:type="spellStart"/>
      <w:r w:rsidR="00C84DBA" w:rsidRPr="00425CFE">
        <w:rPr>
          <w:rFonts w:ascii="Times New Roman" w:hAnsi="Times New Roman" w:cs="Times New Roman"/>
          <w:lang w:val="en-US"/>
        </w:rPr>
        <w:t>Honourable</w:t>
      </w:r>
      <w:proofErr w:type="spellEnd"/>
      <w:r w:rsidR="00C84DBA" w:rsidRPr="00425CFE">
        <w:rPr>
          <w:rFonts w:ascii="Times New Roman" w:hAnsi="Times New Roman" w:cs="Times New Roman"/>
          <w:lang w:val="en-US"/>
        </w:rPr>
        <w:t xml:space="preserve"> House of Assembly:</w:t>
      </w:r>
    </w:p>
    <w:p w14:paraId="20AC7A3B"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ab/>
      </w:r>
    </w:p>
    <w:p w14:paraId="13D9F99C"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It has been said many times in the past, but bears repeating, 'that no society can grow and flourish through transfer payments. At best, transfer payments provide minimum standards and, tragically, over time produce an apathetic, </w:t>
      </w:r>
      <w:r w:rsidR="00C84DBA" w:rsidRPr="00425CFE">
        <w:rPr>
          <w:rFonts w:ascii="Times New Roman" w:hAnsi="Times New Roman" w:cs="Times New Roman"/>
          <w:lang w:val="en-US"/>
        </w:rPr>
        <w:t>uncreative, docile society.</w:t>
      </w:r>
    </w:p>
    <w:p w14:paraId="2C4996C9"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1E2A70F1"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Since 1979, my Government has firmly stated that our Province must adopt </w:t>
      </w:r>
      <w:proofErr w:type="gramStart"/>
      <w:r w:rsidRPr="00425CFE">
        <w:rPr>
          <w:rFonts w:ascii="Times New Roman" w:hAnsi="Times New Roman" w:cs="Times New Roman"/>
          <w:lang w:val="en-US"/>
        </w:rPr>
        <w:t>policies which</w:t>
      </w:r>
      <w:proofErr w:type="gramEnd"/>
      <w:r w:rsidR="00C84DBA" w:rsidRPr="00425CFE">
        <w:rPr>
          <w:rFonts w:ascii="Times New Roman" w:hAnsi="Times New Roman" w:cs="Times New Roman"/>
          <w:lang w:val="en-US"/>
        </w:rPr>
        <w:t xml:space="preserve"> will allow Newfoundland and La</w:t>
      </w:r>
      <w:r w:rsidRPr="00425CFE">
        <w:rPr>
          <w:rFonts w:ascii="Times New Roman" w:hAnsi="Times New Roman" w:cs="Times New Roman"/>
          <w:lang w:val="en-US"/>
        </w:rPr>
        <w:t>brador to breakout of this transfer payment dependency status. In 194</w:t>
      </w:r>
      <w:r w:rsidR="00C84DBA" w:rsidRPr="00425CFE">
        <w:rPr>
          <w:rFonts w:ascii="Times New Roman" w:hAnsi="Times New Roman" w:cs="Times New Roman"/>
          <w:lang w:val="en-US"/>
        </w:rPr>
        <w:t xml:space="preserve">9, at the time of Confederation, </w:t>
      </w:r>
      <w:r w:rsidRPr="00425CFE">
        <w:rPr>
          <w:rFonts w:ascii="Times New Roman" w:hAnsi="Times New Roman" w:cs="Times New Roman"/>
          <w:lang w:val="en-US"/>
        </w:rPr>
        <w:t xml:space="preserve">Newfoundland's per capita earned income was 48.8% of the Canadian average. Today, 34 years later, it is only 54.1 % of the Canadian average. Newfoundland and Labrador has aggressively pursued the idea that Canada must provide the same opportunities for growth and prosperity here in this part of Canada that </w:t>
      </w:r>
      <w:proofErr w:type="gramStart"/>
      <w:r w:rsidRPr="00425CFE">
        <w:rPr>
          <w:rFonts w:ascii="Times New Roman" w:hAnsi="Times New Roman" w:cs="Times New Roman"/>
          <w:lang w:val="en-US"/>
        </w:rPr>
        <w:t>have</w:t>
      </w:r>
      <w:proofErr w:type="gramEnd"/>
      <w:r w:rsidRPr="00425CFE">
        <w:rPr>
          <w:rFonts w:ascii="Times New Roman" w:hAnsi="Times New Roman" w:cs="Times New Roman"/>
          <w:lang w:val="en-US"/>
        </w:rPr>
        <w:t xml:space="preserve"> been provided to other areas of this Nation. It is not being ungrateful to suggest that Newfoundland society wishes, through its resources, to better our own lot; thereby reducing the Federal Government's contribution through transfer payments and at the same time to pay into the Canadian economy and treasury, wealth that can assist other areas of the Nation which have not been blessed with the same degree of nature's bounty. </w:t>
      </w:r>
    </w:p>
    <w:p w14:paraId="5D3B91CF"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51559E3F" w14:textId="77777777" w:rsidR="00DB4FC5" w:rsidRPr="00425CFE" w:rsidRDefault="00C84DBA"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In all</w:t>
      </w:r>
      <w:r w:rsidR="00DB4FC5" w:rsidRPr="00425CFE">
        <w:rPr>
          <w:rFonts w:ascii="Times New Roman" w:hAnsi="Times New Roman" w:cs="Times New Roman"/>
          <w:lang w:val="en-US"/>
        </w:rPr>
        <w:t xml:space="preserve"> parts of Canada it seems this idea has been followed and as a result Canadians have built one of the more advanced, progressive and democratically dynamic societies on earth. Why is it then, that it is so difficult for Newfoundland to have this same opportunity? . </w:t>
      </w:r>
    </w:p>
    <w:p w14:paraId="5CA4ADE1"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34AF6628"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Is it fair and right for Q</w:t>
      </w:r>
      <w:r w:rsidR="00C84DBA" w:rsidRPr="00425CFE">
        <w:rPr>
          <w:rFonts w:ascii="Times New Roman" w:hAnsi="Times New Roman" w:cs="Times New Roman"/>
          <w:lang w:val="en-US"/>
        </w:rPr>
        <w:t>uebec to have more say over its</w:t>
      </w:r>
      <w:r w:rsidRPr="00425CFE">
        <w:rPr>
          <w:rFonts w:ascii="Times New Roman" w:hAnsi="Times New Roman" w:cs="Times New Roman"/>
          <w:lang w:val="en-US"/>
        </w:rPr>
        <w:t xml:space="preserve"> fishery, a minor industry there, than Newfoundland and Labrador, a major industry here? </w:t>
      </w:r>
    </w:p>
    <w:p w14:paraId="47EEE911" w14:textId="77777777" w:rsidR="00C84DBA" w:rsidRPr="00425CFE" w:rsidRDefault="00C84DBA" w:rsidP="00C1401C">
      <w:pPr>
        <w:widowControl w:val="0"/>
        <w:autoSpaceDE w:val="0"/>
        <w:autoSpaceDN w:val="0"/>
        <w:adjustRightInd w:val="0"/>
        <w:spacing w:before="1" w:after="1"/>
        <w:ind w:firstLine="708"/>
        <w:jc w:val="both"/>
        <w:rPr>
          <w:rFonts w:ascii="Times New Roman" w:hAnsi="Times New Roman" w:cs="Times New Roman"/>
          <w:lang w:val="en-US"/>
        </w:rPr>
      </w:pPr>
    </w:p>
    <w:p w14:paraId="33701787"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Is it fair and right that Newfoundland's ability to transmit electrical energy must continue to be frustrated while, for generations, other Canadians have been permitted to transmit their oil and gas and thereby to earn the valuable economic rent associated therewith? </w:t>
      </w:r>
    </w:p>
    <w:p w14:paraId="6E437486" w14:textId="77777777" w:rsidR="00DB4FC5" w:rsidRPr="00425CFE" w:rsidRDefault="00DB4FC5" w:rsidP="00C1401C">
      <w:pPr>
        <w:widowControl w:val="0"/>
        <w:autoSpaceDE w:val="0"/>
        <w:autoSpaceDN w:val="0"/>
        <w:adjustRightInd w:val="0"/>
        <w:jc w:val="both"/>
        <w:rPr>
          <w:rFonts w:ascii="Times New Roman" w:hAnsi="Times New Roman" w:cs="Times New Roman"/>
          <w:sz w:val="2"/>
          <w:szCs w:val="2"/>
          <w:lang w:val="en-US"/>
        </w:rPr>
      </w:pPr>
    </w:p>
    <w:p w14:paraId="2CDA3AC2"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4B0CE48A"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Is it fair and right for Newfoundland and Labrador to be told that even though you brought the vast mineral resources of the Continental Shelf into Canada you can have no meaningful say over how it is to be developed, and that fair revenue sharing, allowing us to reach national average levels of wealth, is unacceptable? </w:t>
      </w:r>
    </w:p>
    <w:p w14:paraId="48A86796"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7F9ABD14"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Mr. Speaker and Members of the </w:t>
      </w:r>
      <w:proofErr w:type="spellStart"/>
      <w:r w:rsidRPr="00425CFE">
        <w:rPr>
          <w:rFonts w:ascii="Times New Roman" w:hAnsi="Times New Roman" w:cs="Times New Roman"/>
          <w:lang w:val="en-US"/>
        </w:rPr>
        <w:t>Honourable</w:t>
      </w:r>
      <w:proofErr w:type="spellEnd"/>
      <w:r w:rsidRPr="00425CFE">
        <w:rPr>
          <w:rFonts w:ascii="Times New Roman" w:hAnsi="Times New Roman" w:cs="Times New Roman"/>
          <w:lang w:val="en-US"/>
        </w:rPr>
        <w:t xml:space="preserve"> House of Assembly: </w:t>
      </w:r>
    </w:p>
    <w:p w14:paraId="6E54B56E"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42C11EE4"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This year will be perhaps one of the most important in Newfoundland's long and turbulent economic and political history. </w:t>
      </w:r>
    </w:p>
    <w:p w14:paraId="05CAFA42"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56EF58E4"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My Government embarked upon a course which, if successful, could see our. Province rise to the sunshine of prosperity and wealth, based upon the development of our renewable and non-renewable resources and through these developments create a socially just and culturally dynamic society. My Ministers were unable to accept the opposite - a continued wasteland for </w:t>
      </w:r>
      <w:r w:rsidR="00C84DBA" w:rsidRPr="00425CFE">
        <w:rPr>
          <w:rFonts w:ascii="Times New Roman" w:hAnsi="Times New Roman" w:cs="Times New Roman"/>
          <w:lang w:val="en-US"/>
        </w:rPr>
        <w:t xml:space="preserve">our people based upon transfer </w:t>
      </w:r>
      <w:r w:rsidRPr="00425CFE">
        <w:rPr>
          <w:rFonts w:ascii="Times New Roman" w:hAnsi="Times New Roman" w:cs="Times New Roman"/>
          <w:lang w:val="en-US"/>
        </w:rPr>
        <w:t xml:space="preserve">payments, with our resources used primarily to improve the economic condition of others. </w:t>
      </w:r>
    </w:p>
    <w:p w14:paraId="37321565"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176B931E"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Given the events of recent weeks concerning offshore resources and our frustrated attempts to achieve a greater degree of control in fishery and hydro electric matters, there is a body of opinion held by some which says we have fought the good fight and now we should surrender. My Government has listened carefully to this approach to our future and the arguments in </w:t>
      </w:r>
      <w:proofErr w:type="spellStart"/>
      <w:r w:rsidRPr="00425CFE">
        <w:rPr>
          <w:rFonts w:ascii="Times New Roman" w:hAnsi="Times New Roman" w:cs="Times New Roman"/>
          <w:lang w:val="en-US"/>
        </w:rPr>
        <w:t>favour</w:t>
      </w:r>
      <w:proofErr w:type="spellEnd"/>
      <w:r w:rsidRPr="00425CFE">
        <w:rPr>
          <w:rFonts w:ascii="Times New Roman" w:hAnsi="Times New Roman" w:cs="Times New Roman"/>
          <w:lang w:val="en-US"/>
        </w:rPr>
        <w:t xml:space="preserve"> of it. </w:t>
      </w:r>
    </w:p>
    <w:p w14:paraId="14F7AE0F"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7CDD25D9"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Therefore, my Government wishes to </w:t>
      </w:r>
      <w:r w:rsidR="00C84DBA" w:rsidRPr="00425CFE">
        <w:rPr>
          <w:rFonts w:ascii="Times New Roman" w:hAnsi="Times New Roman" w:cs="Times New Roman"/>
          <w:lang w:val="en-US"/>
        </w:rPr>
        <w:t>make its position very clear.</w:t>
      </w:r>
    </w:p>
    <w:p w14:paraId="4B020312"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273CB284" w14:textId="77777777" w:rsidR="00DB4FC5" w:rsidRPr="00425CFE" w:rsidRDefault="00DB4FC5" w:rsidP="00C1401C">
      <w:pPr>
        <w:widowControl w:val="0"/>
        <w:autoSpaceDE w:val="0"/>
        <w:autoSpaceDN w:val="0"/>
        <w:adjustRightInd w:val="0"/>
        <w:spacing w:before="1" w:after="1"/>
        <w:ind w:left="708"/>
        <w:jc w:val="both"/>
        <w:rPr>
          <w:rFonts w:ascii="Times New Roman" w:hAnsi="Times New Roman" w:cs="Times New Roman"/>
          <w:lang w:val="en-US"/>
        </w:rPr>
      </w:pPr>
      <w:r w:rsidRPr="00425CFE">
        <w:rPr>
          <w:rFonts w:ascii="Times New Roman" w:hAnsi="Times New Roman" w:cs="Times New Roman"/>
          <w:lang w:val="en-US"/>
        </w:rPr>
        <w:t xml:space="preserve">It will continue to pursue its reasonable position on offshore negotiations. It will continue to pursue its constitutional position on the fishery. </w:t>
      </w:r>
    </w:p>
    <w:p w14:paraId="5E9937C9"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36FDFEF3" w14:textId="77777777" w:rsidR="00DB4FC5" w:rsidRPr="00425CFE" w:rsidRDefault="00DB4FC5" w:rsidP="00C1401C">
      <w:pPr>
        <w:widowControl w:val="0"/>
        <w:autoSpaceDE w:val="0"/>
        <w:autoSpaceDN w:val="0"/>
        <w:adjustRightInd w:val="0"/>
        <w:spacing w:before="1" w:after="1"/>
        <w:ind w:left="708"/>
        <w:jc w:val="both"/>
        <w:rPr>
          <w:rFonts w:ascii="Times New Roman" w:hAnsi="Times New Roman" w:cs="Times New Roman"/>
          <w:lang w:val="en-US"/>
        </w:rPr>
      </w:pPr>
      <w:r w:rsidRPr="00425CFE">
        <w:rPr>
          <w:rFonts w:ascii="Times New Roman" w:hAnsi="Times New Roman" w:cs="Times New Roman"/>
          <w:lang w:val="en-US"/>
        </w:rPr>
        <w:t xml:space="preserve">It will continue to use all measures to see that the Upper Churchill deal is changed. </w:t>
      </w:r>
    </w:p>
    <w:p w14:paraId="492A7D74" w14:textId="77777777" w:rsidR="00DB4FC5" w:rsidRPr="00425CFE" w:rsidRDefault="00DB4FC5" w:rsidP="00C1401C">
      <w:pPr>
        <w:widowControl w:val="0"/>
        <w:autoSpaceDE w:val="0"/>
        <w:autoSpaceDN w:val="0"/>
        <w:adjustRightInd w:val="0"/>
        <w:jc w:val="both"/>
        <w:rPr>
          <w:rFonts w:ascii="Times New Roman" w:hAnsi="Times New Roman" w:cs="Times New Roman"/>
          <w:lang w:val="en-US"/>
        </w:rPr>
      </w:pPr>
    </w:p>
    <w:p w14:paraId="7E1BA86C" w14:textId="77777777" w:rsidR="00C84DBA" w:rsidRPr="00425CFE" w:rsidRDefault="00C84DBA" w:rsidP="00C1401C">
      <w:pPr>
        <w:widowControl w:val="0"/>
        <w:autoSpaceDE w:val="0"/>
        <w:autoSpaceDN w:val="0"/>
        <w:adjustRightInd w:val="0"/>
        <w:jc w:val="both"/>
        <w:rPr>
          <w:rFonts w:ascii="Times New Roman" w:hAnsi="Times New Roman" w:cs="Times New Roman"/>
          <w:sz w:val="2"/>
          <w:szCs w:val="2"/>
          <w:lang w:val="en-US"/>
        </w:rPr>
      </w:pPr>
    </w:p>
    <w:p w14:paraId="06193CE9"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Much of the history of our Province has been one of struggle. Many of the struggles have been difficult and, some would say, impossible to win. But when our people have united as one, we have succeeded against all odds. </w:t>
      </w:r>
    </w:p>
    <w:p w14:paraId="11426BEC"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3C32F5D5"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Newfoundland needs now the same unity of purpose that united our forefathers, in 1857, when England and France were going to change the British</w:t>
      </w:r>
      <w:r w:rsidR="00C84DBA" w:rsidRPr="00425CFE">
        <w:rPr>
          <w:rFonts w:ascii="Times New Roman" w:hAnsi="Times New Roman" w:cs="Times New Roman"/>
          <w:lang w:val="en-US"/>
        </w:rPr>
        <w:t>-</w:t>
      </w:r>
      <w:r w:rsidRPr="00425CFE">
        <w:rPr>
          <w:rFonts w:ascii="Times New Roman" w:hAnsi="Times New Roman" w:cs="Times New Roman"/>
          <w:lang w:val="en-US"/>
        </w:rPr>
        <w:t>French Treaty, which would have increased France's fishing rights here. Then the new House of Assembly passed</w:t>
      </w:r>
      <w:r w:rsidR="00C84DBA" w:rsidRPr="00425CFE">
        <w:rPr>
          <w:rFonts w:ascii="Times New Roman" w:hAnsi="Times New Roman" w:cs="Times New Roman"/>
          <w:lang w:val="en-US"/>
        </w:rPr>
        <w:t xml:space="preserve"> a resolution saying in part - </w:t>
      </w:r>
    </w:p>
    <w:p w14:paraId="0A0DAF98"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4A160B12" w14:textId="77777777" w:rsidR="00DB4FC5" w:rsidRPr="00425CFE" w:rsidRDefault="00DB4FC5" w:rsidP="00C1401C">
      <w:pPr>
        <w:widowControl w:val="0"/>
        <w:autoSpaceDE w:val="0"/>
        <w:autoSpaceDN w:val="0"/>
        <w:adjustRightInd w:val="0"/>
        <w:spacing w:before="1" w:after="1"/>
        <w:ind w:left="567" w:right="759"/>
        <w:jc w:val="both"/>
        <w:rPr>
          <w:rFonts w:ascii="Times New Roman" w:hAnsi="Times New Roman" w:cs="Times New Roman"/>
          <w:lang w:val="en-US"/>
        </w:rPr>
      </w:pPr>
      <w:r w:rsidRPr="00425CFE">
        <w:rPr>
          <w:rFonts w:ascii="Times New Roman" w:hAnsi="Times New Roman" w:cs="Times New Roman"/>
          <w:lang w:val="en-US"/>
        </w:rPr>
        <w:t xml:space="preserve">" As our fishery and territorial rights constitute the basis of our commerce and of our social and political existence, as they are our birthright and the legal inheritance of our children, we can not, under any circumstances, assent to the terms of the convention." </w:t>
      </w:r>
    </w:p>
    <w:p w14:paraId="4AB39BDD"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676F3D75"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We need that kind of resolve now so that our people can look forward to levels of wealth presently enjoyed by most Canadians. Newfoundlanders and </w:t>
      </w:r>
      <w:proofErr w:type="spellStart"/>
      <w:r w:rsidRPr="00425CFE">
        <w:rPr>
          <w:rFonts w:ascii="Times New Roman" w:hAnsi="Times New Roman" w:cs="Times New Roman"/>
          <w:lang w:val="en-US"/>
        </w:rPr>
        <w:t>Labradorians</w:t>
      </w:r>
      <w:proofErr w:type="spellEnd"/>
      <w:r w:rsidRPr="00425CFE">
        <w:rPr>
          <w:rFonts w:ascii="Times New Roman" w:hAnsi="Times New Roman" w:cs="Times New Roman"/>
          <w:lang w:val="en-US"/>
        </w:rPr>
        <w:t xml:space="preserve"> must speak as one voice as we did then. A fractured Newfoundland society on these crucial issues will delay the outcome and could eventually be our defeat. A united one can mean our victory! </w:t>
      </w:r>
    </w:p>
    <w:p w14:paraId="319598FB"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531AA91A"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Mr. Speaker and Members of the </w:t>
      </w:r>
      <w:proofErr w:type="spellStart"/>
      <w:r w:rsidRPr="00425CFE">
        <w:rPr>
          <w:rFonts w:ascii="Times New Roman" w:hAnsi="Times New Roman" w:cs="Times New Roman"/>
          <w:lang w:val="en-US"/>
        </w:rPr>
        <w:t>Honourable</w:t>
      </w:r>
      <w:proofErr w:type="spellEnd"/>
      <w:r w:rsidRPr="00425CFE">
        <w:rPr>
          <w:rFonts w:ascii="Times New Roman" w:hAnsi="Times New Roman" w:cs="Times New Roman"/>
          <w:lang w:val="en-US"/>
        </w:rPr>
        <w:t xml:space="preserve"> House of Assembly: </w:t>
      </w:r>
    </w:p>
    <w:p w14:paraId="40D63512"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74BEB938"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The Public Accounts for the period ending March 31, 1982 will be placed before you for your usual thorough review. </w:t>
      </w:r>
    </w:p>
    <w:p w14:paraId="53D496B3"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1DA62686"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You will be asked to grant supply to Her Majesty. </w:t>
      </w:r>
    </w:p>
    <w:p w14:paraId="0A209FD3"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20A01D86" w14:textId="77777777" w:rsidR="00DB4FC5" w:rsidRPr="00425CFE" w:rsidRDefault="00DB4FC5" w:rsidP="00C1401C">
      <w:pPr>
        <w:widowControl w:val="0"/>
        <w:autoSpaceDE w:val="0"/>
        <w:autoSpaceDN w:val="0"/>
        <w:adjustRightInd w:val="0"/>
        <w:spacing w:before="1" w:after="1"/>
        <w:ind w:firstLine="708"/>
        <w:jc w:val="both"/>
        <w:rPr>
          <w:rFonts w:ascii="Times New Roman" w:hAnsi="Times New Roman" w:cs="Times New Roman"/>
          <w:lang w:val="en-US"/>
        </w:rPr>
      </w:pPr>
      <w:r w:rsidRPr="00425CFE">
        <w:rPr>
          <w:rFonts w:ascii="Times New Roman" w:hAnsi="Times New Roman" w:cs="Times New Roman"/>
          <w:lang w:val="en-US"/>
        </w:rPr>
        <w:t xml:space="preserve">I invoke God's blessing upon you as you commence your </w:t>
      </w:r>
      <w:proofErr w:type="spellStart"/>
      <w:r w:rsidRPr="00425CFE">
        <w:rPr>
          <w:rFonts w:ascii="Times New Roman" w:hAnsi="Times New Roman" w:cs="Times New Roman"/>
          <w:lang w:val="en-US"/>
        </w:rPr>
        <w:t>labours</w:t>
      </w:r>
      <w:proofErr w:type="spellEnd"/>
      <w:r w:rsidRPr="00425CFE">
        <w:rPr>
          <w:rFonts w:ascii="Times New Roman" w:hAnsi="Times New Roman" w:cs="Times New Roman"/>
          <w:lang w:val="en-US"/>
        </w:rPr>
        <w:t xml:space="preserve"> in this Second Session of the Thirty-ninth General Assembly. May Divine Providence g</w:t>
      </w:r>
      <w:r w:rsidR="00C84DBA" w:rsidRPr="00425CFE">
        <w:rPr>
          <w:rFonts w:ascii="Times New Roman" w:hAnsi="Times New Roman" w:cs="Times New Roman"/>
          <w:lang w:val="en-US"/>
        </w:rPr>
        <w:t xml:space="preserve">uide you in your </w:t>
      </w:r>
      <w:proofErr w:type="gramStart"/>
      <w:r w:rsidR="00C84DBA" w:rsidRPr="00425CFE">
        <w:rPr>
          <w:rFonts w:ascii="Times New Roman" w:hAnsi="Times New Roman" w:cs="Times New Roman"/>
          <w:lang w:val="en-US"/>
        </w:rPr>
        <w:t>deliberations.</w:t>
      </w:r>
      <w:proofErr w:type="gramEnd"/>
    </w:p>
    <w:p w14:paraId="3999562D" w14:textId="77777777" w:rsidR="00DB4FC5" w:rsidRPr="00425CFE" w:rsidRDefault="00DB4FC5" w:rsidP="00C1401C">
      <w:pPr>
        <w:widowControl w:val="0"/>
        <w:autoSpaceDE w:val="0"/>
        <w:autoSpaceDN w:val="0"/>
        <w:adjustRightInd w:val="0"/>
        <w:jc w:val="both"/>
        <w:rPr>
          <w:rFonts w:ascii="Times New Roman" w:hAnsi="Times New Roman" w:cs="Times New Roman"/>
          <w:sz w:val="2"/>
          <w:szCs w:val="2"/>
          <w:lang w:val="en-US"/>
        </w:rPr>
      </w:pPr>
    </w:p>
    <w:p w14:paraId="4A8BD48A"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716583F4"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APPENDIX </w:t>
      </w:r>
    </w:p>
    <w:p w14:paraId="5E840EF7"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0B3F0628"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Proposed Legislation </w:t>
      </w:r>
    </w:p>
    <w:p w14:paraId="0BDBD9A4"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The following is a list of some of the Bills to be placed before this </w:t>
      </w:r>
      <w:proofErr w:type="spellStart"/>
      <w:r w:rsidRPr="00425CFE">
        <w:rPr>
          <w:rFonts w:ascii="Times New Roman" w:hAnsi="Times New Roman" w:cs="Times New Roman"/>
          <w:lang w:val="en-US"/>
        </w:rPr>
        <w:t>Honourable</w:t>
      </w:r>
      <w:proofErr w:type="spellEnd"/>
      <w:r w:rsidRPr="00425CFE">
        <w:rPr>
          <w:rFonts w:ascii="Times New Roman" w:hAnsi="Times New Roman" w:cs="Times New Roman"/>
          <w:lang w:val="en-US"/>
        </w:rPr>
        <w:t xml:space="preserve"> House </w:t>
      </w:r>
    </w:p>
    <w:p w14:paraId="0C392965"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roofErr w:type="gramStart"/>
      <w:r w:rsidRPr="00425CFE">
        <w:rPr>
          <w:rFonts w:ascii="Times New Roman" w:hAnsi="Times New Roman" w:cs="Times New Roman"/>
          <w:lang w:val="en-US"/>
        </w:rPr>
        <w:t>during</w:t>
      </w:r>
      <w:proofErr w:type="gramEnd"/>
      <w:r w:rsidRPr="00425CFE">
        <w:rPr>
          <w:rFonts w:ascii="Times New Roman" w:hAnsi="Times New Roman" w:cs="Times New Roman"/>
          <w:lang w:val="en-US"/>
        </w:rPr>
        <w:t xml:space="preserve"> the Second Session of the T</w:t>
      </w:r>
      <w:r w:rsidR="00C84DBA" w:rsidRPr="00425CFE">
        <w:rPr>
          <w:rFonts w:ascii="Times New Roman" w:hAnsi="Times New Roman" w:cs="Times New Roman"/>
          <w:lang w:val="en-US"/>
        </w:rPr>
        <w:t xml:space="preserve">hirty-Ninth General Assembly. </w:t>
      </w:r>
    </w:p>
    <w:p w14:paraId="07F5BFBE" w14:textId="77777777" w:rsidR="00C84DBA" w:rsidRPr="00425CFE" w:rsidRDefault="00C84DBA" w:rsidP="00C1401C">
      <w:pPr>
        <w:widowControl w:val="0"/>
        <w:autoSpaceDE w:val="0"/>
        <w:autoSpaceDN w:val="0"/>
        <w:adjustRightInd w:val="0"/>
        <w:spacing w:before="1" w:after="1"/>
        <w:jc w:val="both"/>
        <w:rPr>
          <w:rFonts w:ascii="Times New Roman" w:hAnsi="Times New Roman" w:cs="Times New Roman"/>
          <w:lang w:val="en-US"/>
        </w:rPr>
      </w:pPr>
    </w:p>
    <w:p w14:paraId="79C98A67"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Department </w:t>
      </w:r>
    </w:p>
    <w:p w14:paraId="43CF7BF7"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Proposed Bill </w:t>
      </w:r>
    </w:p>
    <w:p w14:paraId="09D397F6"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Development </w:t>
      </w:r>
    </w:p>
    <w:p w14:paraId="15797B0E"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Local Preference </w:t>
      </w:r>
    </w:p>
    <w:p w14:paraId="707294E3"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Government Agreements Repeal Act Newfoundland &amp; Labrador Housing Corporation Act (Amendment) </w:t>
      </w:r>
    </w:p>
    <w:p w14:paraId="76C6A945"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Economic Council Act </w:t>
      </w:r>
    </w:p>
    <w:p w14:paraId="3E58AFFB"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Education </w:t>
      </w:r>
    </w:p>
    <w:p w14:paraId="6B640A05"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Department of Education Act (Amendment), Schools Act (Amendment) &amp; Education (Teacher Training) Act [Amendment] </w:t>
      </w:r>
    </w:p>
    <w:p w14:paraId="77E159D9"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Local School Tax Act (Amendment) Granting of Degrees Act </w:t>
      </w:r>
    </w:p>
    <w:p w14:paraId="1B40D9BD" w14:textId="77777777" w:rsidR="00DB4FC5" w:rsidRPr="00425CFE" w:rsidRDefault="00DB4FC5" w:rsidP="00C1401C">
      <w:pPr>
        <w:widowControl w:val="0"/>
        <w:autoSpaceDE w:val="0"/>
        <w:autoSpaceDN w:val="0"/>
        <w:adjustRightInd w:val="0"/>
        <w:jc w:val="both"/>
        <w:rPr>
          <w:rFonts w:ascii="Times New Roman" w:hAnsi="Times New Roman" w:cs="Times New Roman"/>
          <w:sz w:val="2"/>
          <w:szCs w:val="2"/>
          <w:lang w:val="en-US"/>
        </w:rPr>
      </w:pPr>
    </w:p>
    <w:p w14:paraId="21EDDD89"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Department </w:t>
      </w:r>
    </w:p>
    <w:p w14:paraId="3D589B40"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Proposed Bill </w:t>
      </w:r>
    </w:p>
    <w:p w14:paraId="0B48AEDC"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Finance </w:t>
      </w:r>
    </w:p>
    <w:p w14:paraId="7E68E1C5"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Portability of Pensions Act Pension Benefits Act </w:t>
      </w:r>
    </w:p>
    <w:p w14:paraId="18AA3715"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Gasoline Tax Act, 1978 (Amendment) Retail Sales Tax Act, 1978 (Amendment) </w:t>
      </w:r>
    </w:p>
    <w:p w14:paraId="550FE57D"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Income Tax Act (Amendment) </w:t>
      </w:r>
    </w:p>
    <w:p w14:paraId="5DE3C37A"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Uniformed Services Pensions Act (Amendment) </w:t>
      </w:r>
    </w:p>
    <w:p w14:paraId="05CEFBB6"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Forest Resources &amp; Lands </w:t>
      </w:r>
    </w:p>
    <w:p w14:paraId="709B272B"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Crown Lands Act (Amendment) </w:t>
      </w:r>
    </w:p>
    <w:p w14:paraId="0B3A835A"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Health·· </w:t>
      </w:r>
    </w:p>
    <w:p w14:paraId="5ECDC85E"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Dental Act </w:t>
      </w:r>
    </w:p>
    <w:p w14:paraId="178CB297"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Pharmaceutical Association Act (Amendment) Nursing Assistants Act </w:t>
      </w:r>
    </w:p>
    <w:p w14:paraId="0BAC08AD"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Occupational Therapists Act </w:t>
      </w:r>
    </w:p>
    <w:p w14:paraId="61D582B4"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Newfoundland Medical Care Insurance Act (Amendment) </w:t>
      </w:r>
    </w:p>
    <w:p w14:paraId="57041386"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 Justice </w:t>
      </w:r>
    </w:p>
    <w:p w14:paraId="526DD73E"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Election Act, 1983 </w:t>
      </w:r>
    </w:p>
    <w:p w14:paraId="5AE73E03"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Corporations Act and ancillary legislation The Judicature Act, 1983 </w:t>
      </w:r>
    </w:p>
    <w:p w14:paraId="7442E6C8" w14:textId="77777777" w:rsidR="00DB4FC5" w:rsidRPr="00425CFE" w:rsidRDefault="00DB4FC5" w:rsidP="00C1401C">
      <w:pPr>
        <w:widowControl w:val="0"/>
        <w:autoSpaceDE w:val="0"/>
        <w:autoSpaceDN w:val="0"/>
        <w:adjustRightInd w:val="0"/>
        <w:jc w:val="both"/>
        <w:rPr>
          <w:rFonts w:ascii="Times New Roman" w:hAnsi="Times New Roman" w:cs="Times New Roman"/>
          <w:sz w:val="2"/>
          <w:szCs w:val="2"/>
          <w:lang w:val="en-US"/>
        </w:rPr>
      </w:pPr>
    </w:p>
    <w:p w14:paraId="459C83DD"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Department </w:t>
      </w:r>
    </w:p>
    <w:p w14:paraId="207B7CD8"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Proposed Bill </w:t>
      </w:r>
    </w:p>
    <w:p w14:paraId="3C712FDA"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Arbitration Act </w:t>
      </w:r>
    </w:p>
    <w:p w14:paraId="5D459FAD"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Certified General Accountants Act </w:t>
      </w:r>
    </w:p>
    <w:p w14:paraId="530B95C0"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Public Utilities Act (Amendment) Commissioner for Oaths Act (Amendment) Fire Prevention Act (Amendment) </w:t>
      </w:r>
    </w:p>
    <w:p w14:paraId="7E7CC1C9"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Criminal Injuries Compensation Act (Amendment) </w:t>
      </w:r>
    </w:p>
    <w:p w14:paraId="13233076"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roofErr w:type="spellStart"/>
      <w:r w:rsidRPr="00425CFE">
        <w:rPr>
          <w:rFonts w:ascii="Times New Roman" w:hAnsi="Times New Roman" w:cs="Times New Roman"/>
          <w:lang w:val="en-US"/>
        </w:rPr>
        <w:t>Labour</w:t>
      </w:r>
      <w:proofErr w:type="spellEnd"/>
      <w:r w:rsidRPr="00425CFE">
        <w:rPr>
          <w:rFonts w:ascii="Times New Roman" w:hAnsi="Times New Roman" w:cs="Times New Roman"/>
          <w:lang w:val="en-US"/>
        </w:rPr>
        <w:t xml:space="preserve"> &amp; Manpower </w:t>
      </w:r>
    </w:p>
    <w:p w14:paraId="4806DCD5"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roofErr w:type="spellStart"/>
      <w:r w:rsidRPr="00425CFE">
        <w:rPr>
          <w:rFonts w:ascii="Times New Roman" w:hAnsi="Times New Roman" w:cs="Times New Roman"/>
          <w:lang w:val="en-US"/>
        </w:rPr>
        <w:t>Labour</w:t>
      </w:r>
      <w:proofErr w:type="spellEnd"/>
      <w:r w:rsidRPr="00425CFE">
        <w:rPr>
          <w:rFonts w:ascii="Times New Roman" w:hAnsi="Times New Roman" w:cs="Times New Roman"/>
          <w:lang w:val="en-US"/>
        </w:rPr>
        <w:t xml:space="preserve"> Relations Act, 1977 (Amendment) </w:t>
      </w:r>
    </w:p>
    <w:p w14:paraId="4A52B989"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roofErr w:type="spellStart"/>
      <w:r w:rsidRPr="00425CFE">
        <w:rPr>
          <w:rFonts w:ascii="Times New Roman" w:hAnsi="Times New Roman" w:cs="Times New Roman"/>
          <w:lang w:val="en-US"/>
        </w:rPr>
        <w:t>Labour</w:t>
      </w:r>
      <w:proofErr w:type="spellEnd"/>
      <w:r w:rsidRPr="00425CFE">
        <w:rPr>
          <w:rFonts w:ascii="Times New Roman" w:hAnsi="Times New Roman" w:cs="Times New Roman"/>
          <w:lang w:val="en-US"/>
        </w:rPr>
        <w:t xml:space="preserve"> Relations Act, 1977 (Amendment) (No.2) Workers' Compensation Act </w:t>
      </w:r>
    </w:p>
    <w:p w14:paraId="62A494A9"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Occupational Health &amp; Safety Act (Amendment) Regulations of Mines Act (Amendment) </w:t>
      </w:r>
    </w:p>
    <w:p w14:paraId="5EE7F3B4"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roofErr w:type="spellStart"/>
      <w:r w:rsidRPr="00425CFE">
        <w:rPr>
          <w:rFonts w:ascii="Times New Roman" w:hAnsi="Times New Roman" w:cs="Times New Roman"/>
          <w:lang w:val="en-US"/>
        </w:rPr>
        <w:t>Labour</w:t>
      </w:r>
      <w:proofErr w:type="spellEnd"/>
      <w:r w:rsidRPr="00425CFE">
        <w:rPr>
          <w:rFonts w:ascii="Times New Roman" w:hAnsi="Times New Roman" w:cs="Times New Roman"/>
          <w:lang w:val="en-US"/>
        </w:rPr>
        <w:t xml:space="preserve"> Standards Act [Amendment] </w:t>
      </w:r>
    </w:p>
    <w:p w14:paraId="037D3834"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Mines &amp; Energy </w:t>
      </w:r>
    </w:p>
    <w:p w14:paraId="75E1E75F"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Mineral Act, 1976 (Amendment) </w:t>
      </w:r>
    </w:p>
    <w:p w14:paraId="76762876"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Municipal Affairs </w:t>
      </w:r>
    </w:p>
    <w:p w14:paraId="2DFB27EF"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Local Taxation &amp; Electrical Distribution Act City of Corner Brook Act (Amendment) </w:t>
      </w:r>
    </w:p>
    <w:p w14:paraId="1737D96A"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St. John's Assessment Act (Amendment) </w:t>
      </w:r>
    </w:p>
    <w:p w14:paraId="549C65F6"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City of St. John's Act (Amendment) </w:t>
      </w:r>
    </w:p>
    <w:p w14:paraId="0F007FE3" w14:textId="77777777" w:rsidR="00DB4FC5" w:rsidRPr="00425CFE" w:rsidRDefault="00DB4FC5" w:rsidP="00C1401C">
      <w:pPr>
        <w:widowControl w:val="0"/>
        <w:autoSpaceDE w:val="0"/>
        <w:autoSpaceDN w:val="0"/>
        <w:adjustRightInd w:val="0"/>
        <w:jc w:val="both"/>
        <w:rPr>
          <w:rFonts w:ascii="Times New Roman" w:hAnsi="Times New Roman" w:cs="Times New Roman"/>
          <w:lang w:val="en-US"/>
        </w:rPr>
      </w:pPr>
    </w:p>
    <w:p w14:paraId="2136E210" w14:textId="77777777" w:rsidR="00C84DBA" w:rsidRPr="00425CFE" w:rsidRDefault="00C84DBA" w:rsidP="00C1401C">
      <w:pPr>
        <w:widowControl w:val="0"/>
        <w:autoSpaceDE w:val="0"/>
        <w:autoSpaceDN w:val="0"/>
        <w:adjustRightInd w:val="0"/>
        <w:jc w:val="both"/>
        <w:rPr>
          <w:rFonts w:ascii="Times New Roman" w:hAnsi="Times New Roman" w:cs="Times New Roman"/>
          <w:sz w:val="2"/>
          <w:szCs w:val="2"/>
          <w:lang w:val="en-US"/>
        </w:rPr>
      </w:pPr>
    </w:p>
    <w:p w14:paraId="518B34F0"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Department </w:t>
      </w:r>
    </w:p>
    <w:p w14:paraId="647AACB5"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Proposed Bill </w:t>
      </w:r>
    </w:p>
    <w:p w14:paraId="51408D92"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The Premier </w:t>
      </w:r>
    </w:p>
    <w:p w14:paraId="3483F082"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Status of Women Advisory Council Act (Amendment) </w:t>
      </w:r>
    </w:p>
    <w:p w14:paraId="44AE763B"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Rural, Agricultural &amp; Northern Development </w:t>
      </w:r>
    </w:p>
    <w:p w14:paraId="73FA8874"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Livestock (Health) Act (Amendment) Natural Products Marketing Act, 1973 (Amendment) </w:t>
      </w:r>
    </w:p>
    <w:p w14:paraId="6D51ADDE"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Co-operative Societies Act (Amendment) </w:t>
      </w:r>
    </w:p>
    <w:p w14:paraId="718814DB"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 xml:space="preserve">Treasury Board </w:t>
      </w:r>
    </w:p>
    <w:p w14:paraId="0C951577"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r w:rsidRPr="00425CFE">
        <w:rPr>
          <w:rFonts w:ascii="Times New Roman" w:hAnsi="Times New Roman" w:cs="Times New Roman"/>
          <w:lang w:val="en-US"/>
        </w:rPr>
        <w:t>Public Service (Collective Bargain</w:t>
      </w:r>
      <w:r w:rsidR="00C84DBA" w:rsidRPr="00425CFE">
        <w:rPr>
          <w:rFonts w:ascii="Times New Roman" w:hAnsi="Times New Roman" w:cs="Times New Roman"/>
          <w:lang w:val="en-US"/>
        </w:rPr>
        <w:t xml:space="preserve">ing) Act, </w:t>
      </w:r>
      <w:proofErr w:type="gramStart"/>
      <w:r w:rsidR="00C84DBA" w:rsidRPr="00425CFE">
        <w:rPr>
          <w:rFonts w:ascii="Times New Roman" w:hAnsi="Times New Roman" w:cs="Times New Roman"/>
          <w:lang w:val="en-US"/>
        </w:rPr>
        <w:t>1973 .</w:t>
      </w:r>
      <w:proofErr w:type="gramEnd"/>
      <w:r w:rsidR="00C84DBA" w:rsidRPr="00425CFE">
        <w:rPr>
          <w:rFonts w:ascii="Times New Roman" w:hAnsi="Times New Roman" w:cs="Times New Roman"/>
          <w:lang w:val="en-US"/>
        </w:rPr>
        <w:t xml:space="preserve"> (Amendment)</w:t>
      </w:r>
      <w:r w:rsidRPr="00425CFE">
        <w:rPr>
          <w:rFonts w:ascii="Times New Roman" w:hAnsi="Times New Roman" w:cs="Times New Roman"/>
          <w:lang w:val="en-US"/>
        </w:rPr>
        <w:t xml:space="preserve"> </w:t>
      </w:r>
    </w:p>
    <w:p w14:paraId="4E652C1A" w14:textId="77777777" w:rsidR="00DB4FC5" w:rsidRPr="00425CFE" w:rsidRDefault="00DB4FC5" w:rsidP="00C1401C">
      <w:pPr>
        <w:widowControl w:val="0"/>
        <w:autoSpaceDE w:val="0"/>
        <w:autoSpaceDN w:val="0"/>
        <w:adjustRightInd w:val="0"/>
        <w:spacing w:before="1" w:after="1"/>
        <w:jc w:val="both"/>
        <w:rPr>
          <w:rFonts w:ascii="Times New Roman" w:hAnsi="Times New Roman" w:cs="Times New Roman"/>
          <w:lang w:val="en-US"/>
        </w:rPr>
      </w:pPr>
      <w:proofErr w:type="gramStart"/>
      <w:r w:rsidRPr="00425CFE">
        <w:rPr>
          <w:rFonts w:ascii="Times New Roman" w:hAnsi="Times New Roman" w:cs="Times New Roman"/>
          <w:lang w:val="en-US"/>
        </w:rPr>
        <w:t>Interns &amp; Residents (Collective Bargaining) Act.</w:t>
      </w:r>
      <w:proofErr w:type="gramEnd"/>
      <w:r w:rsidRPr="00425CFE">
        <w:rPr>
          <w:rFonts w:ascii="Times New Roman" w:hAnsi="Times New Roman" w:cs="Times New Roman"/>
          <w:lang w:val="en-US"/>
        </w:rPr>
        <w:t xml:space="preserve"> </w:t>
      </w:r>
    </w:p>
    <w:p w14:paraId="1A59D24A" w14:textId="77777777" w:rsidR="00A96B66" w:rsidRPr="00425CFE" w:rsidRDefault="00A96B66" w:rsidP="00C1401C">
      <w:pPr>
        <w:jc w:val="both"/>
        <w:rPr>
          <w:rFonts w:ascii="Times New Roman" w:hAnsi="Times New Roman" w:cs="Times New Roman"/>
          <w:lang w:val="en-US"/>
        </w:rPr>
      </w:pPr>
    </w:p>
    <w:sectPr w:rsidR="00A96B66" w:rsidRPr="00425CFE" w:rsidSect="00DB4FC5">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AA829" w14:textId="77777777" w:rsidR="00637425" w:rsidRDefault="00637425" w:rsidP="00637425">
      <w:r>
        <w:separator/>
      </w:r>
    </w:p>
  </w:endnote>
  <w:endnote w:type="continuationSeparator" w:id="0">
    <w:p w14:paraId="01E89F0A" w14:textId="77777777" w:rsidR="00637425" w:rsidRDefault="00637425" w:rsidP="0063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5297E" w14:textId="77777777" w:rsidR="00637425" w:rsidRDefault="00637425" w:rsidP="00637425">
      <w:r>
        <w:separator/>
      </w:r>
    </w:p>
  </w:footnote>
  <w:footnote w:type="continuationSeparator" w:id="0">
    <w:p w14:paraId="31EE1A47" w14:textId="77777777" w:rsidR="00637425" w:rsidRDefault="00637425" w:rsidP="00637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C5"/>
    <w:rsid w:val="00425CFE"/>
    <w:rsid w:val="005546D7"/>
    <w:rsid w:val="00637425"/>
    <w:rsid w:val="00A96B66"/>
    <w:rsid w:val="00C1401C"/>
    <w:rsid w:val="00C84DBA"/>
    <w:rsid w:val="00DB4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F37C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styleId="En-tte">
    <w:name w:val="header"/>
    <w:basedOn w:val="Normal"/>
    <w:link w:val="En-tteCar"/>
    <w:uiPriority w:val="99"/>
    <w:unhideWhenUsed/>
    <w:rsid w:val="00637425"/>
    <w:pPr>
      <w:tabs>
        <w:tab w:val="center" w:pos="4703"/>
        <w:tab w:val="right" w:pos="9406"/>
      </w:tabs>
    </w:pPr>
  </w:style>
  <w:style w:type="character" w:customStyle="1" w:styleId="En-tteCar">
    <w:name w:val="En-tête Car"/>
    <w:basedOn w:val="Policepardfaut"/>
    <w:link w:val="En-tte"/>
    <w:uiPriority w:val="99"/>
    <w:rsid w:val="00637425"/>
    <w:rPr>
      <w:lang w:val="fr-FR"/>
    </w:rPr>
  </w:style>
  <w:style w:type="paragraph" w:styleId="Pieddepage">
    <w:name w:val="footer"/>
    <w:basedOn w:val="Normal"/>
    <w:link w:val="PieddepageCar"/>
    <w:uiPriority w:val="99"/>
    <w:unhideWhenUsed/>
    <w:rsid w:val="00637425"/>
    <w:pPr>
      <w:tabs>
        <w:tab w:val="center" w:pos="4703"/>
        <w:tab w:val="right" w:pos="9406"/>
      </w:tabs>
    </w:pPr>
  </w:style>
  <w:style w:type="character" w:customStyle="1" w:styleId="PieddepageCar">
    <w:name w:val="Pied de page Car"/>
    <w:basedOn w:val="Policepardfaut"/>
    <w:link w:val="Pieddepage"/>
    <w:uiPriority w:val="99"/>
    <w:rsid w:val="00637425"/>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styleId="En-tte">
    <w:name w:val="header"/>
    <w:basedOn w:val="Normal"/>
    <w:link w:val="En-tteCar"/>
    <w:uiPriority w:val="99"/>
    <w:unhideWhenUsed/>
    <w:rsid w:val="00637425"/>
    <w:pPr>
      <w:tabs>
        <w:tab w:val="center" w:pos="4703"/>
        <w:tab w:val="right" w:pos="9406"/>
      </w:tabs>
    </w:pPr>
  </w:style>
  <w:style w:type="character" w:customStyle="1" w:styleId="En-tteCar">
    <w:name w:val="En-tête Car"/>
    <w:basedOn w:val="Policepardfaut"/>
    <w:link w:val="En-tte"/>
    <w:uiPriority w:val="99"/>
    <w:rsid w:val="00637425"/>
    <w:rPr>
      <w:lang w:val="fr-FR"/>
    </w:rPr>
  </w:style>
  <w:style w:type="paragraph" w:styleId="Pieddepage">
    <w:name w:val="footer"/>
    <w:basedOn w:val="Normal"/>
    <w:link w:val="PieddepageCar"/>
    <w:uiPriority w:val="99"/>
    <w:unhideWhenUsed/>
    <w:rsid w:val="00637425"/>
    <w:pPr>
      <w:tabs>
        <w:tab w:val="center" w:pos="4703"/>
        <w:tab w:val="right" w:pos="9406"/>
      </w:tabs>
    </w:pPr>
  </w:style>
  <w:style w:type="character" w:customStyle="1" w:styleId="PieddepageCar">
    <w:name w:val="Pied de page Car"/>
    <w:basedOn w:val="Policepardfaut"/>
    <w:link w:val="Pieddepage"/>
    <w:uiPriority w:val="99"/>
    <w:rsid w:val="0063742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4617</Words>
  <Characters>25395</Characters>
  <Application>Microsoft Macintosh Word</Application>
  <DocSecurity>0</DocSecurity>
  <Lines>211</Lines>
  <Paragraphs>59</Paragraphs>
  <ScaleCrop>false</ScaleCrop>
  <Company>Universite de Moncton</Company>
  <LinksUpToDate>false</LinksUpToDate>
  <CharactersWithSpaces>29953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3</cp:revision>
  <dcterms:created xsi:type="dcterms:W3CDTF">2013-05-21T16:19:00Z</dcterms:created>
  <dcterms:modified xsi:type="dcterms:W3CDTF">2013-05-21T16:58:00Z</dcterms:modified>
</cp:coreProperties>
</file>